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员工个人季度工作感想总结 个人季度工作总结(个人(5篇)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员工个人季度工作感想总结 个人季度工作总结(个人一一、工作完成状况：四季度来，本人认真履行岗位职责，立足本职，爱岗敬业，和广大员工一齐，用心主动地配合工区领导，团结一致，主要完成了以下几项工作：1、3#热水炉和4#蒸汽炉的大型维修工作。2、...</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员工个人季度工作感想总结 个人季度工作总结(个人一</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员工个人季度工作感想总结 个人季度工作总结(个人二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员工个人季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根据___年3季度质控计划及新版等级医院评审要求，护理部针对病案质量、消毒隔离、护理文书等进行了专项检查，现将存在问题进行以下汇报：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一、病案质量</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三、护理文书</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3、护士主观学习的能动性较差，不能够自觉更新业务知识，停留于较低层次。字迹潦草，所以自身整体素质也有待提高。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宋体" w:hAnsi="宋体" w:eastAsia="宋体" w:cs="宋体"/>
          <w:color w:val="000"/>
          <w:sz w:val="28"/>
          <w:szCs w:val="28"/>
        </w:rPr>
        <w:t xml:space="preserve">此外，在本季度中护士的护理操作有较大进步，特此值得表扬!但是在护理不良事件中个别护士长对其理解有误差，误将护理缺陷报称护理不良事件。且到月末和工作量统计一起上报，这是错误的行为，我们应该做到发生护理不良事件及时上报。希望各科室护士长能够及时改正。下季度护理工作检查的重点将是优质护理工作、病案质量、及环境卫生三项，望各科室做好平时护理的整体工作，以正确的工作态度来迎接下一季度的护理工作检查!</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___年第三季度医务科在院委会的正确领导下，以病人为中心、以全面提高医疗质量为主题、以建立和谐医患关系为目标，严抓医疗规范化和核心制度的落实，从源头防控医疗隐患，创新思维、转变观念，使科室的各项工作高效有序的进行。并为迎接评审建立迎评办公室，对其直接领导，为二级医院综合评审的顺利开展提供了有利的保障。现将__年医务科第三季度的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___年医务科始终以“三好一满意”为标准，根据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四项核心制度的执行和落实力度，特别是在全院开展职能科室参与科室交班、查房工作以来，医务科进一步深入到科室，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不定期到科室抽查病历。在环节病历方面重点督查病历书写及时性、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医务科不断自我完善、更新，重点包括：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规定实行处罚。</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___年第三季度我院有张琳、刘兴娜、刘琦、周娜、李莉、王峰、王丽、杨成福、李金柱、吕灏、朱吉明、栗峰、卢世凯等人分别到__医院、__医院、__医院、中心医院进修影像、临检、处方点评、周围血管b超、妇科、肛肠、甲状腺乳腺、中医儿科、针灸、icu等专业。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2、第三季度医务科在周一、周四业务学习之外，共组织包括手足口并甲型h7n9流感在内的业务培训和讲座共_次;组织全院理论知识考核12次，合格率100%。</w:t>
      </w:r>
    </w:p>
    <w:p>
      <w:pPr>
        <w:ind w:left="0" w:right="0" w:firstLine="560"/>
        <w:spacing w:before="450" w:after="450" w:line="312" w:lineRule="auto"/>
      </w:pPr>
      <w:r>
        <w:rPr>
          <w:rFonts w:ascii="宋体" w:hAnsi="宋体" w:eastAsia="宋体" w:cs="宋体"/>
          <w:color w:val="000"/>
          <w:sz w:val="28"/>
          <w:szCs w:val="28"/>
        </w:rPr>
        <w:t xml:space="preserve">四、配合医院全面开展手足口、甲型h7n9流感的救治和防控工作。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甲型h7n9流感在我国出现伊始，我院迅速做出反应，医务科在院委会的指示下迅速制定并启动了手足口病和甲型h7n9流感的应急预案，协助完善病房、门诊和所需人员、设备的建立。组织相关全员培训，加深了医院工作人员对此类疾病的认识。</w:t>
      </w:r>
    </w:p>
    <w:p>
      <w:pPr>
        <w:ind w:left="0" w:right="0" w:firstLine="560"/>
        <w:spacing w:before="450" w:after="450" w:line="312" w:lineRule="auto"/>
      </w:pPr>
      <w:r>
        <w:rPr>
          <w:rFonts w:ascii="宋体" w:hAnsi="宋体" w:eastAsia="宋体" w:cs="宋体"/>
          <w:color w:val="000"/>
          <w:sz w:val="28"/>
          <w:szCs w:val="28"/>
        </w:rPr>
        <w:t xml:space="preserve">五、为迎接二甲评审，我们对照标准，寻找差距，积极解决出现的问题，配合各科室完成评审的准备工作。在迎接评审过程中，工作的重点集中在对照标准完善科室制度、合理安排工作流程、严格技术操作规范等方面。具体的做法是：</w:t>
      </w:r>
    </w:p>
    <w:p>
      <w:pPr>
        <w:ind w:left="0" w:right="0" w:firstLine="560"/>
        <w:spacing w:before="450" w:after="450" w:line="312" w:lineRule="auto"/>
      </w:pPr>
      <w:r>
        <w:rPr>
          <w:rFonts w:ascii="宋体" w:hAnsi="宋体" w:eastAsia="宋体" w:cs="宋体"/>
          <w:color w:val="000"/>
          <w:sz w:val="28"/>
          <w:szCs w:val="28"/>
        </w:rPr>
        <w:t xml:space="preserve">1、统一思想：要求科室全员重视并认真对待二甲初审工作，二甲初审是对我们过去工作的总结，在准备工作阶段，要善于发现实际工作中存在的缺点与不足，对照二甲医院的标准来提高并完善。</w:t>
      </w:r>
    </w:p>
    <w:p>
      <w:pPr>
        <w:ind w:left="0" w:right="0" w:firstLine="560"/>
        <w:spacing w:before="450" w:after="450" w:line="312" w:lineRule="auto"/>
      </w:pPr>
      <w:r>
        <w:rPr>
          <w:rFonts w:ascii="宋体" w:hAnsi="宋体" w:eastAsia="宋体" w:cs="宋体"/>
          <w:color w:val="000"/>
          <w:sz w:val="28"/>
          <w:szCs w:val="28"/>
        </w:rPr>
        <w:t xml:space="preserve">2、认真组织并完善文字工作：对照二甲医院的要求，逐条完善必须的工作制度，对于不完善的部分，落实到人，限期完成，尽努力把工作做的更加完美，同时合理安排时间全员认真学习、梳理消化，并进行实际的操作演练。</w:t>
      </w:r>
    </w:p>
    <w:p>
      <w:pPr>
        <w:ind w:left="0" w:right="0" w:firstLine="560"/>
        <w:spacing w:before="450" w:after="450" w:line="312" w:lineRule="auto"/>
      </w:pPr>
      <w:r>
        <w:rPr>
          <w:rFonts w:ascii="宋体" w:hAnsi="宋体" w:eastAsia="宋体" w:cs="宋体"/>
          <w:color w:val="000"/>
          <w:sz w:val="28"/>
          <w:szCs w:val="28"/>
        </w:rPr>
        <w:t xml:space="preserve">、二甲医院的要求，认真组织实践：在实际工作中，严格按照二甲医院要求，全体医护人员进行自检自查，结合自身存在的不足，及时想方设法弥补，改善硬件条件。</w:t>
      </w:r>
    </w:p>
    <w:p>
      <w:pPr>
        <w:ind w:left="0" w:right="0" w:firstLine="560"/>
        <w:spacing w:before="450" w:after="450" w:line="312" w:lineRule="auto"/>
      </w:pPr>
      <w:r>
        <w:rPr>
          <w:rFonts w:ascii="宋体" w:hAnsi="宋体" w:eastAsia="宋体" w:cs="宋体"/>
          <w:color w:val="000"/>
          <w:sz w:val="28"/>
          <w:szCs w:val="28"/>
        </w:rPr>
        <w:t xml:space="preserve">4、硬件条件限制，对于科室内部布局不尽合理的地方，协调相关科室尽力完善布局，使工作流程更加合理。</w:t>
      </w:r>
    </w:p>
    <w:p>
      <w:pPr>
        <w:ind w:left="0" w:right="0" w:firstLine="560"/>
        <w:spacing w:before="450" w:after="450" w:line="312" w:lineRule="auto"/>
      </w:pPr>
      <w:r>
        <w:rPr>
          <w:rFonts w:ascii="宋体" w:hAnsi="宋体" w:eastAsia="宋体" w:cs="宋体"/>
          <w:color w:val="000"/>
          <w:sz w:val="28"/>
          <w:szCs w:val="28"/>
        </w:rPr>
        <w:t xml:space="preserve">5、参与督导各科室工作并接收各科反馈。在实际工作中，严格按照医疗规范组织实际医疗技术操作，积极纠正以往不甚规范的操作及时更改，实实在在的在初审准备中受益。</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20_疫情期间销售员工作总结个人大全5篇&lt;/span[_TAG_h2]员工个人季度工作感想总结 个人季度工作总结(个人三</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员工个人季度工作感想总结 个人季度工作总结(个人四</w:t>
      </w:r>
    </w:p>
    <w:p>
      <w:pPr>
        <w:ind w:left="0" w:right="0" w:firstLine="560"/>
        <w:spacing w:before="450" w:after="450" w:line="312" w:lineRule="auto"/>
      </w:pPr>
      <w:r>
        <w:rPr>
          <w:rFonts w:ascii="宋体" w:hAnsi="宋体" w:eastAsia="宋体" w:cs="宋体"/>
          <w:color w:val="000"/>
          <w:sz w:val="28"/>
          <w:szCs w:val="28"/>
        </w:rPr>
        <w:t xml:space="preserve">___年第三季度医务科在院委会的正确领导下，以病人为中心、以全面提高医疗质量为主题、以建立和谐医患关系为目标，严抓医疗规范化和核心制度的落实，从源头防控医疗隐患，创新思维、转变观念，使科室的各项工作高效有序的进行。并为迎接评审建立迎评办公室，对其直接领导，为二级医院综合评审的顺利开展提供了有利的保障。现将__年医务科第三季度的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___年医务科始终以“三好一满意”为标准，根据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四项核心制度的执行和落实力度，特别是在全院开展职能科室参与科室交班、查房工作以来，医务科进一步深入到科室，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不定期到科室抽查病历。在环节病历方面重点督查病历书写及时性、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医务科不断自我完善、更新，重点包括：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规定实行处罚。</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___年第三季度我院有张琳、刘兴娜、刘琦、周娜、李莉、王峰、王丽、杨成福、李金柱、吕灏、朱吉明、栗峰、卢世凯等人分别到__医院、__医院、__医院、中心医院进修影像、临检、处方点评、周围血管b超、妇科、肛肠、甲状腺乳腺、中医儿科、针灸、icu等专业。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2、第三季度医务科在周一、周四业务学习之外，共组织包括手足口并甲型h7n9流感在内的业务培训和讲座共_次;组织全院理论知识考核12次，合格率100%。</w:t>
      </w:r>
    </w:p>
    <w:p>
      <w:pPr>
        <w:ind w:left="0" w:right="0" w:firstLine="560"/>
        <w:spacing w:before="450" w:after="450" w:line="312" w:lineRule="auto"/>
      </w:pPr>
      <w:r>
        <w:rPr>
          <w:rFonts w:ascii="宋体" w:hAnsi="宋体" w:eastAsia="宋体" w:cs="宋体"/>
          <w:color w:val="000"/>
          <w:sz w:val="28"/>
          <w:szCs w:val="28"/>
        </w:rPr>
        <w:t xml:space="preserve">四、配合医院全面开展手足口、甲型h7n9流感的救治和防控工作。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甲型h7n9流感在我国出现伊始，我院迅速做出反应，医务科在院委会的指示下迅速制定并启动了手足口病和甲型h7n9流感的应急预案，协助完善病房、门诊和所需人员、设备的建立。组织相关全员培训，加深了医院工作人员对此类疾病的认识。</w:t>
      </w:r>
    </w:p>
    <w:p>
      <w:pPr>
        <w:ind w:left="0" w:right="0" w:firstLine="560"/>
        <w:spacing w:before="450" w:after="450" w:line="312" w:lineRule="auto"/>
      </w:pPr>
      <w:r>
        <w:rPr>
          <w:rFonts w:ascii="宋体" w:hAnsi="宋体" w:eastAsia="宋体" w:cs="宋体"/>
          <w:color w:val="000"/>
          <w:sz w:val="28"/>
          <w:szCs w:val="28"/>
        </w:rPr>
        <w:t xml:space="preserve">五、为迎接二甲评审，我们对照标准，寻找差距，积极解决出现的问题，配合各科室完成评审的准备工作。在迎接评审过程中，工作的重点集中在对照标准完善科室制度、合理安排工作流程、严格技术操作规范等方面。具体的做法是：</w:t>
      </w:r>
    </w:p>
    <w:p>
      <w:pPr>
        <w:ind w:left="0" w:right="0" w:firstLine="560"/>
        <w:spacing w:before="450" w:after="450" w:line="312" w:lineRule="auto"/>
      </w:pPr>
      <w:r>
        <w:rPr>
          <w:rFonts w:ascii="宋体" w:hAnsi="宋体" w:eastAsia="宋体" w:cs="宋体"/>
          <w:color w:val="000"/>
          <w:sz w:val="28"/>
          <w:szCs w:val="28"/>
        </w:rPr>
        <w:t xml:space="preserve">1、统一思想：要求科室全员重视并认真对待二甲初审工作，二甲初审是对我们过去工作的总结，在准备工作阶段，要善于发现实际工作中存在的缺点与不足，对照二甲医院的标准来提高并完善。</w:t>
      </w:r>
    </w:p>
    <w:p>
      <w:pPr>
        <w:ind w:left="0" w:right="0" w:firstLine="560"/>
        <w:spacing w:before="450" w:after="450" w:line="312" w:lineRule="auto"/>
      </w:pPr>
      <w:r>
        <w:rPr>
          <w:rFonts w:ascii="宋体" w:hAnsi="宋体" w:eastAsia="宋体" w:cs="宋体"/>
          <w:color w:val="000"/>
          <w:sz w:val="28"/>
          <w:szCs w:val="28"/>
        </w:rPr>
        <w:t xml:space="preserve">2、认真组织并完善文字工作：对照二甲医院的要求，逐条完善必须的工作制度，对于不完善的部分，落实到人，限期完成，尽努力把工作做的更加完美，同时合理安排时间全员认真学习、梳理消化，并进行实际的操作演练。</w:t>
      </w:r>
    </w:p>
    <w:p>
      <w:pPr>
        <w:ind w:left="0" w:right="0" w:firstLine="560"/>
        <w:spacing w:before="450" w:after="450" w:line="312" w:lineRule="auto"/>
      </w:pPr>
      <w:r>
        <w:rPr>
          <w:rFonts w:ascii="宋体" w:hAnsi="宋体" w:eastAsia="宋体" w:cs="宋体"/>
          <w:color w:val="000"/>
          <w:sz w:val="28"/>
          <w:szCs w:val="28"/>
        </w:rPr>
        <w:t xml:space="preserve">、二甲医院的要求，认真组织实践：在实际工作中，严格按照二甲医院要求，全体医护人员进行自检自查，结合自身存在的不足，及时想方设法弥补，改善硬件条件。</w:t>
      </w:r>
    </w:p>
    <w:p>
      <w:pPr>
        <w:ind w:left="0" w:right="0" w:firstLine="560"/>
        <w:spacing w:before="450" w:after="450" w:line="312" w:lineRule="auto"/>
      </w:pPr>
      <w:r>
        <w:rPr>
          <w:rFonts w:ascii="宋体" w:hAnsi="宋体" w:eastAsia="宋体" w:cs="宋体"/>
          <w:color w:val="000"/>
          <w:sz w:val="28"/>
          <w:szCs w:val="28"/>
        </w:rPr>
        <w:t xml:space="preserve">4、硬件条件限制，对于科室内部布局不尽合理的地方，协调相关科室尽力完善布局，使工作流程更加合理。</w:t>
      </w:r>
    </w:p>
    <w:p>
      <w:pPr>
        <w:ind w:left="0" w:right="0" w:firstLine="560"/>
        <w:spacing w:before="450" w:after="450" w:line="312" w:lineRule="auto"/>
      </w:pPr>
      <w:r>
        <w:rPr>
          <w:rFonts w:ascii="宋体" w:hAnsi="宋体" w:eastAsia="宋体" w:cs="宋体"/>
          <w:color w:val="000"/>
          <w:sz w:val="28"/>
          <w:szCs w:val="28"/>
        </w:rPr>
        <w:t xml:space="preserve">5、参与督导各科室工作并接收各科反馈。在实际工作中，严格按照医疗规范组织实际医疗技术操作，积极纠正以往不甚规范的操作及时更改，实实在在的在初审准备中受益。</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员工个人季度工作感想总结 个人季度工作总结(个人五</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2024-10-03T00:33:24+08:00</dcterms:created>
  <dcterms:modified xsi:type="dcterms:W3CDTF">2024-10-03T00:33:24+08:00</dcterms:modified>
</cp:coreProperties>
</file>

<file path=docProps/custom.xml><?xml version="1.0" encoding="utf-8"?>
<Properties xmlns="http://schemas.openxmlformats.org/officeDocument/2006/custom-properties" xmlns:vt="http://schemas.openxmlformats.org/officeDocument/2006/docPropsVTypes"/>
</file>