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2024年技术员工作总结</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技术员工作总结【7篇】20_年技术员工作总结怎么写？工作总结一般只用于上报和存档，看的人当然不会太多，但并不意味着工作总结就不重要。下面是小编给大家带来的20_年技术员工作总结，希望能够帮到你哟!20_年技术员工作总结精选篇1自踏入...</w:t>
      </w:r>
    </w:p>
    <w:p>
      <w:pPr>
        <w:ind w:left="0" w:right="0" w:firstLine="560"/>
        <w:spacing w:before="450" w:after="450" w:line="312" w:lineRule="auto"/>
      </w:pPr>
      <w:r>
        <w:rPr>
          <w:rFonts w:ascii="宋体" w:hAnsi="宋体" w:eastAsia="宋体" w:cs="宋体"/>
          <w:color w:val="000"/>
          <w:sz w:val="28"/>
          <w:szCs w:val="28"/>
        </w:rPr>
        <w:t xml:space="preserve">20_年技术员工作总结【7篇】</w:t>
      </w:r>
    </w:p>
    <w:p>
      <w:pPr>
        <w:ind w:left="0" w:right="0" w:firstLine="560"/>
        <w:spacing w:before="450" w:after="450" w:line="312" w:lineRule="auto"/>
      </w:pPr>
      <w:r>
        <w:rPr>
          <w:rFonts w:ascii="宋体" w:hAnsi="宋体" w:eastAsia="宋体" w:cs="宋体"/>
          <w:color w:val="000"/>
          <w:sz w:val="28"/>
          <w:szCs w:val="28"/>
        </w:rPr>
        <w:t xml:space="preserve">20_年技术员工作总结怎么写？工作总结一般只用于上报和存档，看的人当然不会太多，但并不意味着工作总结就不重要。下面是小编给大家带来的20_年技术员工作总结，希望能够帮到你哟!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20_年技术员工作总结精选篇1</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我工作，以当一名好工人作为自我的座右铭，以严格的标准来要求自我。在这期间，深刻认识到要向成为一名合格的土建技术人员，就必须遵守职业道德，并进一步提高自身素质和职业修养，诚信工作，树立正确的世界观，人生观和价值观，现将今几年来的工作评价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并思考“我如何在自我的工作岗位上实践？”我还深知要先身之律。在工作中，我进取主动，勤恳，职责心较强，乐于理解领导布置的各项工作，我还注意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19__年在省重点高中中学毕业后，于__在上大学，学习建筑工程专业，在__年8月参加工作，在工程有限公司项目部工作，刚开始做施工放线员，随后由于工作认真出色，调入该厂做施工负责人；在__年到项目部，在该项目部里面做施工总负责，属于主管级别；__年在做现场施工负责，也在该公司的月刊上发表了2篇土建施工的文章，__年底被评为先进个人的荣誉。本人依靠自我的实力和奋斗赢得公司的信任，经过这几年的工作经验和自身认真学习，锻炼了自我的本事，培养了吃苦耐劳的精神，有良好的敬业精神和团队合作精神，在工作技能方面也有较大的提高，其中在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礼貌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2、在环境、安全礼貌施工上，以兼职安全员的职责要求自我，在施工过程中，始终制止违章操作，督促施工人员戴好安全帽，系好安全绳，在钻进、砼灌注的工序中控制泥浆不外溢，混凝土不随处滴漏。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景：一种是可见材料浪费，如施工用水、钢筋、钢管、格构柱用钢材、挖机、吊机的非指令作业等；第二种是不可见材料浪费，如施工用电、混凝土超灌过多等问题。可见材料浪费是在施工现场立即能够看到的直接浪费，不可见材料浪费是在施工现场当即看不出的间接浪费。我认为对于不一样的材料浪费现象，应从不一样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如此做来，我在夏港项目部取得了必须的成功，赢得了领导的信任。</w:t>
      </w:r>
    </w:p>
    <w:p>
      <w:pPr>
        <w:ind w:left="0" w:right="0" w:firstLine="560"/>
        <w:spacing w:before="450" w:after="450" w:line="312" w:lineRule="auto"/>
      </w:pPr>
      <w:r>
        <w:rPr>
          <w:rFonts w:ascii="宋体" w:hAnsi="宋体" w:eastAsia="宋体" w:cs="宋体"/>
          <w:color w:val="000"/>
          <w:sz w:val="28"/>
          <w:szCs w:val="28"/>
        </w:rPr>
        <w:t xml:space="preserve">同样在项目部和项目部我运用在夏港项目部的经验和方法，并加以改善，对自我而言工作上取得了很大的提高。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20_年技术员工作总结精选篇2</w:t>
      </w:r>
    </w:p>
    <w:p>
      <w:pPr>
        <w:ind w:left="0" w:right="0" w:firstLine="560"/>
        <w:spacing w:before="450" w:after="450" w:line="312" w:lineRule="auto"/>
      </w:pPr>
      <w:r>
        <w:rPr>
          <w:rFonts w:ascii="宋体" w:hAnsi="宋体" w:eastAsia="宋体" w:cs="宋体"/>
          <w:color w:val="000"/>
          <w:sz w:val="28"/>
          <w:szCs w:val="28"/>
        </w:rPr>
        <w:t xml:space="preserve">在今后的工作中，我将不断的评价与反省，不断地鞭策自我并充实能量，提高自身素质与业务水平，以适应时代和企业的发展，与公司共同提高、共同成长。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过去的一年，感激公司及项目部的支持，在动力总成项目部中担任技术员职务，过去一年的施工中，在项目部很多热心人士的关心帮忙下，不管是技术方面还是质检与管理，使我工作上有了很大的提高，当然成绩只代表过去，在以后的工作中我会加倍努力，争取做的更好。“科学的东西来不得半点虚伪和骄傲”，在工程中，技术含量较高，这就要求我们技术人员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程施工，技术和质检工作贯穿始终，在工作经验的积累中，逐步培养自我的预见性，方能起到技术先行的作风，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身为我公司的一员，有机会能在这样的条件下学习和锻炼，感到无比的自豪，这种环境和外部的条件给了我们一种自信和荣耀，但更多的是对我们的今后工作的鞭策，就要求我们在工作中时刻要以公司的形象来约束自我，我们所有的言行要贴合公司的一贯标准，逐步培养自身的个人素质和修养，才能无愧于领导的信任和培养。经过评价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总之，在今后的工作中，我将不断的评价与反省，不断地鞭策自我并充实能量，提高自身素质与业务水平，以适应时代和企业的发展，与公司共同提高、共同成长。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20_年技术员工作总结精选篇3</w:t>
      </w:r>
    </w:p>
    <w:p>
      <w:pPr>
        <w:ind w:left="0" w:right="0" w:firstLine="560"/>
        <w:spacing w:before="450" w:after="450" w:line="312" w:lineRule="auto"/>
      </w:pPr>
      <w:r>
        <w:rPr>
          <w:rFonts w:ascii="宋体" w:hAnsi="宋体" w:eastAsia="宋体" w:cs="宋体"/>
          <w:color w:val="000"/>
          <w:sz w:val="28"/>
          <w:szCs w:val="28"/>
        </w:rPr>
        <w:t xml:space="preserve">我在公司__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20_年技术员工作总结精选篇4</w:t>
      </w:r>
    </w:p>
    <w:p>
      <w:pPr>
        <w:ind w:left="0" w:right="0" w:firstLine="560"/>
        <w:spacing w:before="450" w:after="450" w:line="312" w:lineRule="auto"/>
      </w:pPr>
      <w:r>
        <w:rPr>
          <w:rFonts w:ascii="宋体" w:hAnsi="宋体" w:eastAsia="宋体" w:cs="宋体"/>
          <w:color w:val="000"/>
          <w:sz w:val="28"/>
          <w:szCs w:val="28"/>
        </w:rPr>
        <w:t xml:space="preserve">在__项目部任职技术员以来，已经过去了半年多，回顾这半年来的工作历程，工作中的经验、教训，有利于在以后的工作中扬长避短，更好的做好技术工作。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20_年技术员工作总结精选篇5</w:t>
      </w:r>
    </w:p>
    <w:p>
      <w:pPr>
        <w:ind w:left="0" w:right="0" w:firstLine="560"/>
        <w:spacing w:before="450" w:after="450" w:line="312" w:lineRule="auto"/>
      </w:pPr>
      <w:r>
        <w:rPr>
          <w:rFonts w:ascii="宋体" w:hAnsi="宋体" w:eastAsia="宋体" w:cs="宋体"/>
          <w:color w:val="000"/>
          <w:sz w:val="28"/>
          <w:szCs w:val="28"/>
        </w:rPr>
        <w:t xml:space="preserve">本人20__年6月毕业于宁夏建设职业技术学院土木工程专业。20__年7月受聘于宁夏对外建设总公司从事工程技术管理工作。自参加工作以来，遵守公司及所在项目部的各项规章制度，进取服从领导的工作安排，圆满完成工作任务，维护团体荣誉，思想上要求提高，进取响应公司的号召，认真贯彻执行公司文件及会议精神。工作进取努力，任劳任怨，不断充实完善自我。</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灵武汽配城项目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我的专业知识得到了长进和加深，工作本事，包括组织协调本事、管理本事和应变本事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平，以适应时代和企业的发展，与公司共同提高、共同成长。为宁夏对外建设总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20_年技术员工作总结精选篇6</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x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20_年技术员工作总结精选篇7</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2024-09-20T23:57:13+08:00</dcterms:created>
  <dcterms:modified xsi:type="dcterms:W3CDTF">2024-09-20T23:57:13+08:00</dcterms:modified>
</cp:coreProperties>
</file>

<file path=docProps/custom.xml><?xml version="1.0" encoding="utf-8"?>
<Properties xmlns="http://schemas.openxmlformats.org/officeDocument/2006/custom-properties" xmlns:vt="http://schemas.openxmlformats.org/officeDocument/2006/docPropsVTypes"/>
</file>