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国有企业公司党委党支部2024-2024年上半年党建工作总结…</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本站今天为大家精心准备了国有企业公司党委党支部...</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本站今天为大家精心准备了国有企业公司党委党支部2024-2024年上半年党建工作总结…，希望对大家有所帮助![_TAG_h2]　　国有企业公司党委党支部2024-2024年上半年党建工作总结…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xx党支部在烧结厂党委的领导下，深入贯彻党的十九大精神，不断加强组织作风建设和深化党员干部的思想政治教育，充分发挥党支部领导核心和党员的模范带头作用，创先争优，积极构建和谐单位，努力为全面完成烧结矿产质量目标，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　&gt;　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支部认真学习、传达党的重要文件精神，扎实开展“创先争优”、“主题当日”、“过政治生日”等活动。同时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　　2、引导、培育干部职工的主人翁精神，积极开展干部职工思想道德和职业道德教育。推进支部效能建设，整顿xx支部工作作风，官僚主义作风发生。认真引导、培育干部职工树立正确的人生观、价值观和世界观，以主人翁精神投身于烧结生产工作当中去。同时，大力弘扬以“转作风，比贡献”的八比五转活动，并坚持为广大干部职工排忧解难，从实际出发，注重标本兼治，从而使支部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　　3、开展形式多样的思想学习教育。xx党支部党支部要求党员干部坚持自学为主，结合支部会、例会集中开展学习为辅；要求支部每月开展两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　&gt;　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2、做好发展新党员工作，壮大支部党员队伍。积极做好申请入党积极分子、发展对象的帮助、培养和引导工作，全年共发展1名预备党员、3名发展对象、4名积极分子。</w:t>
      </w:r>
    </w:p>
    <w:p>
      <w:pPr>
        <w:ind w:left="0" w:right="0" w:firstLine="560"/>
        <w:spacing w:before="450" w:after="450" w:line="312" w:lineRule="auto"/>
      </w:pPr>
      <w:r>
        <w:rPr>
          <w:rFonts w:ascii="宋体" w:hAnsi="宋体" w:eastAsia="宋体" w:cs="宋体"/>
          <w:color w:val="000"/>
          <w:sz w:val="28"/>
          <w:szCs w:val="28"/>
        </w:rPr>
        <w:t xml:space="preserve">　　3、认真做好党员党费收缴工作，能按时完成党费收缴工作。</w:t>
      </w:r>
    </w:p>
    <w:p>
      <w:pPr>
        <w:ind w:left="0" w:right="0" w:firstLine="560"/>
        <w:spacing w:before="450" w:after="450" w:line="312" w:lineRule="auto"/>
      </w:pPr>
      <w:r>
        <w:rPr>
          <w:rFonts w:ascii="宋体" w:hAnsi="宋体" w:eastAsia="宋体" w:cs="宋体"/>
          <w:color w:val="000"/>
          <w:sz w:val="28"/>
          <w:szCs w:val="28"/>
        </w:rPr>
        <w:t xml:space="preserve">　　2024年我们在上级党委的领导下，进一步深入扎实开展落实各项工作，进一步提高党建工作水平，为服务炼铁提供可靠保障。2024年我们计划从以下几个方面入手：</w:t>
      </w:r>
    </w:p>
    <w:p>
      <w:pPr>
        <w:ind w:left="0" w:right="0" w:firstLine="560"/>
        <w:spacing w:before="450" w:after="450" w:line="312" w:lineRule="auto"/>
      </w:pPr>
      <w:r>
        <w:rPr>
          <w:rFonts w:ascii="宋体" w:hAnsi="宋体" w:eastAsia="宋体" w:cs="宋体"/>
          <w:color w:val="000"/>
          <w:sz w:val="28"/>
          <w:szCs w:val="28"/>
        </w:rPr>
        <w:t xml:space="preserve">　&gt;　一、加强精神文明建设</w:t>
      </w:r>
    </w:p>
    <w:p>
      <w:pPr>
        <w:ind w:left="0" w:right="0" w:firstLine="560"/>
        <w:spacing w:before="450" w:after="450" w:line="312" w:lineRule="auto"/>
      </w:pPr>
      <w:r>
        <w:rPr>
          <w:rFonts w:ascii="宋体" w:hAnsi="宋体" w:eastAsia="宋体" w:cs="宋体"/>
          <w:color w:val="000"/>
          <w:sz w:val="28"/>
          <w:szCs w:val="28"/>
        </w:rPr>
        <w:t xml:space="preserve">　　1、注重抓好思想理论建设，采取形式多样的学习方式，组织党员干部认真学习理论，努力从思想上、政治上与党中央和上级党委保持高度一致，积极开展“学党章，找差距，争做合格共产党员”的教育活动。</w:t>
      </w:r>
    </w:p>
    <w:p>
      <w:pPr>
        <w:ind w:left="0" w:right="0" w:firstLine="560"/>
        <w:spacing w:before="450" w:after="450" w:line="312" w:lineRule="auto"/>
      </w:pPr>
      <w:r>
        <w:rPr>
          <w:rFonts w:ascii="宋体" w:hAnsi="宋体" w:eastAsia="宋体" w:cs="宋体"/>
          <w:color w:val="000"/>
          <w:sz w:val="28"/>
          <w:szCs w:val="28"/>
        </w:rPr>
        <w:t xml:space="preserve">　　2、加强作风建设，不断提高服务水平。引导无职党员爱岗敬业、遵守道德、塑造良好党员形象。在党员干部中积极开展旗帜建设，要求每名党员要做到“觉悟高于群众，行动先于群众，能力优于群众，业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3、加强业务学习。通过参加进专业知识培训，加强与专业工作密切相关的知识的学习，坚持理论联系实际，不断提高业务水平。</w:t>
      </w:r>
    </w:p>
    <w:p>
      <w:pPr>
        <w:ind w:left="0" w:right="0" w:firstLine="560"/>
        <w:spacing w:before="450" w:after="450" w:line="312" w:lineRule="auto"/>
      </w:pPr>
      <w:r>
        <w:rPr>
          <w:rFonts w:ascii="宋体" w:hAnsi="宋体" w:eastAsia="宋体" w:cs="宋体"/>
          <w:color w:val="000"/>
          <w:sz w:val="28"/>
          <w:szCs w:val="28"/>
        </w:rPr>
        <w:t xml:space="preserve">　　4、认真做好宣传工作。宣传树立本村的先进典型人物、事迹。广大职工群众振奋精神，积极投身到烧结建设工作中来，构筑良好的舆论环境。</w:t>
      </w:r>
    </w:p>
    <w:p>
      <w:pPr>
        <w:ind w:left="0" w:right="0" w:firstLine="560"/>
        <w:spacing w:before="450" w:after="450" w:line="312" w:lineRule="auto"/>
      </w:pPr>
      <w:r>
        <w:rPr>
          <w:rFonts w:ascii="宋体" w:hAnsi="宋体" w:eastAsia="宋体" w:cs="宋体"/>
          <w:color w:val="000"/>
          <w:sz w:val="28"/>
          <w:szCs w:val="28"/>
        </w:rPr>
        <w:t xml:space="preserve">　&gt;　二、加强思想教育</w:t>
      </w:r>
    </w:p>
    <w:p>
      <w:pPr>
        <w:ind w:left="0" w:right="0" w:firstLine="560"/>
        <w:spacing w:before="450" w:after="450" w:line="312" w:lineRule="auto"/>
      </w:pPr>
      <w:r>
        <w:rPr>
          <w:rFonts w:ascii="宋体" w:hAnsi="宋体" w:eastAsia="宋体" w:cs="宋体"/>
          <w:color w:val="000"/>
          <w:sz w:val="28"/>
          <w:szCs w:val="28"/>
        </w:rPr>
        <w:t xml:space="preserve">　　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　　2、积极开展主题的教育活动。以学习新《党章》、习近平“新时代中国特色社会主义道路”重要思想为主要内容，以重温入党誓词、参观革命圣地、缅怀先辈伟绩、创建党员示范岗、开展党员活动日、无职务党员设岗定责等活动为载体，增强党员的党性意识，增强实践的自觉性，保持党的先进性和纯洁性。积极学习身边先进事例，树立先进典型，不断提高党员的思想素质。</w:t>
      </w:r>
    </w:p>
    <w:p>
      <w:pPr>
        <w:ind w:left="0" w:right="0" w:firstLine="560"/>
        <w:spacing w:before="450" w:after="450" w:line="312" w:lineRule="auto"/>
      </w:pPr>
      <w:r>
        <w:rPr>
          <w:rFonts w:ascii="宋体" w:hAnsi="宋体" w:eastAsia="宋体" w:cs="宋体"/>
          <w:color w:val="000"/>
          <w:sz w:val="28"/>
          <w:szCs w:val="28"/>
        </w:rPr>
        <w:t xml:space="preserve">　　3、做好新党员的发展工作和党费收缴工作。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　　4、搞好本年度的党员评议工作。</w:t>
      </w:r>
    </w:p>
    <w:p>
      <w:pPr>
        <w:ind w:left="0" w:right="0" w:firstLine="560"/>
        <w:spacing w:before="450" w:after="450" w:line="312" w:lineRule="auto"/>
      </w:pPr>
      <w:r>
        <w:rPr>
          <w:rFonts w:ascii="宋体" w:hAnsi="宋体" w:eastAsia="宋体" w:cs="宋体"/>
          <w:color w:val="000"/>
          <w:sz w:val="28"/>
          <w:szCs w:val="28"/>
        </w:rPr>
        <w:t xml:space="preserve">　　5、持续落实好疫情防控工作。</w:t>
      </w:r>
    </w:p>
    <w:p>
      <w:pPr>
        <w:ind w:left="0" w:right="0" w:firstLine="560"/>
        <w:spacing w:before="450" w:after="450" w:line="312" w:lineRule="auto"/>
      </w:pPr>
      <w:r>
        <w:rPr>
          <w:rFonts w:ascii="宋体" w:hAnsi="宋体" w:eastAsia="宋体" w:cs="宋体"/>
          <w:color w:val="000"/>
          <w:sz w:val="28"/>
          <w:szCs w:val="28"/>
        </w:rPr>
        <w:t xml:space="preserve">　　xx党支部</w:t>
      </w:r>
    </w:p>
    <w:p>
      <w:pPr>
        <w:ind w:left="0" w:right="0" w:firstLine="560"/>
        <w:spacing w:before="450" w:after="450" w:line="312" w:lineRule="auto"/>
      </w:pPr>
      <w:r>
        <w:rPr>
          <w:rFonts w:ascii="宋体" w:hAnsi="宋体" w:eastAsia="宋体" w:cs="宋体"/>
          <w:color w:val="000"/>
          <w:sz w:val="28"/>
          <w:szCs w:val="28"/>
        </w:rPr>
        <w:t xml:space="preserve">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　　国有企业公司党委党支部2024-2024年上半年党建工作总结…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&gt;一、上半年党建工作开展情况</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2024年党的建设工作会议，总结2024年集团党的建设工作，部署2024年工作任务，制定印发《2024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2024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2024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2024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2024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2024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&gt;　三、下半年党建工作计划安排</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　　国有企业公司党委党支部2024-2024年上半年党建工作总结…</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&gt;　　(一)聚焦主题，深入学习贯彻上级文件精神</w:t>
      </w:r>
    </w:p>
    <w:p>
      <w:pPr>
        <w:ind w:left="0" w:right="0" w:firstLine="560"/>
        <w:spacing w:before="450" w:after="450" w:line="312" w:lineRule="auto"/>
      </w:pPr>
      <w:r>
        <w:rPr>
          <w:rFonts w:ascii="宋体" w:hAnsi="宋体" w:eastAsia="宋体" w:cs="宋体"/>
          <w:color w:val="000"/>
          <w:sz w:val="28"/>
          <w:szCs w:val="28"/>
        </w:rPr>
        <w:t xml:space="preserve">　　依照自治区X厅党组扩大会议安排，以集中理论学习为载体，以推动工作为目标，以丰富形式为手段，结合工作实际和阶段性工作任务，高站位、多角度迅速掀起学习贯彻十九届四中全会精神、总书记关于疫情防控、经济发展、脱贫攻坚等工作的重要讲话精神和2024年全国两会精神热潮。</w:t>
      </w:r>
    </w:p>
    <w:p>
      <w:pPr>
        <w:ind w:left="0" w:right="0" w:firstLine="560"/>
        <w:spacing w:before="450" w:after="450" w:line="312" w:lineRule="auto"/>
      </w:pPr>
      <w:r>
        <w:rPr>
          <w:rFonts w:ascii="宋体" w:hAnsi="宋体" w:eastAsia="宋体" w:cs="宋体"/>
          <w:color w:val="000"/>
          <w:sz w:val="28"/>
          <w:szCs w:val="28"/>
        </w:rPr>
        <w:t xml:space="preserve">　　&gt;(二)聚焦主责，强化政治建设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动主题教育成果巩固。结合企业运营发展的焦点、难点和热门问题，抓好整改落实“回头看”，对“问题清单”中的各项任务进行逐一整理，对整治不完全、成效不够好、职工不满意的及时补课，促使整改整治工作落到实处，推动构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四是严肃党内政治生活。认真履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&gt;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二是推动主题教育成果转化。以提升素质为重点，读原著、学原文、悟原理，开展集中学习x次，编印资料x期，中心组学习x次，观看影片x部，理论测试x次，以支部为依托开展学习研讨x余次。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行《意识形态工作要点》等，牢牢掌控意识形态工作主动权、话语权;坚持党管宣传、党管意识形态、党管媒体，积极推动“学习强国”平台成为传播理论、推动工作的载体，党员平均计分达X余分;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&gt;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严格党费收缴，重视基础保障。优化完善党费收缴管理制度，足额收缴党费x余元;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有力开展基层支部党务工作者轮训，提升驾驭工作的能力和水平;严格依照党员发展标准和程序做好X名入党积极分子的联系、培养和教育工作。</w:t>
      </w:r>
    </w:p>
    <w:p>
      <w:pPr>
        <w:ind w:left="0" w:right="0" w:firstLine="560"/>
        <w:spacing w:before="450" w:after="450" w:line="312" w:lineRule="auto"/>
      </w:pPr>
      <w:r>
        <w:rPr>
          <w:rFonts w:ascii="宋体" w:hAnsi="宋体" w:eastAsia="宋体" w:cs="宋体"/>
          <w:color w:val="000"/>
          <w:sz w:val="28"/>
          <w:szCs w:val="28"/>
        </w:rPr>
        <w:t xml:space="preserve">&gt;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一是压实党风廉政建设责任。召开X次党委会专题研究部署党风廉政建设和反腐败斗争工作，推动全面从严治党向纵深发展;班子成员认真落实管党治党责任，对职责范围内的工作主动认领研究、积极推动落实。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二是落实专项整治工作。高度重视集中整治形式主义、官僚主义专项工作，及时转发X纪委和X厅实施方案，全面要求各党支部提高认识、压实责任、强化落实，有力保障工作推动。</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三是认真开展纪律教育和廉政警示教育，落实重大节日纪律要求。观看警示教育片x部，开展线上纪律教育X次;在元旦、春节和五一等重大节日期间，专门发文严明节日期间廉洁自律等有关纪律。</w:t>
      </w:r>
    </w:p>
    <w:p>
      <w:pPr>
        <w:ind w:left="0" w:right="0" w:firstLine="560"/>
        <w:spacing w:before="450" w:after="450" w:line="312" w:lineRule="auto"/>
      </w:pPr>
      <w:r>
        <w:rPr>
          <w:rFonts w:ascii="宋体" w:hAnsi="宋体" w:eastAsia="宋体" w:cs="宋体"/>
          <w:color w:val="000"/>
          <w:sz w:val="28"/>
          <w:szCs w:val="28"/>
        </w:rPr>
        <w:t xml:space="preserve">　　四是积极推动党员干部廉政档案建设工作。积极对接上级主管部门，实现廉政档案建档有章可循、格式规范、内容统一。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五是配合纪委监委做好调查取证。配合XX、XX积极做好对涉案人员的调查取证工作。</w:t>
      </w:r>
    </w:p>
    <w:p>
      <w:pPr>
        <w:ind w:left="0" w:right="0" w:firstLine="560"/>
        <w:spacing w:before="450" w:after="450" w:line="312" w:lineRule="auto"/>
      </w:pPr>
      <w:r>
        <w:rPr>
          <w:rFonts w:ascii="宋体" w:hAnsi="宋体" w:eastAsia="宋体" w:cs="宋体"/>
          <w:color w:val="000"/>
          <w:sz w:val="28"/>
          <w:szCs w:val="28"/>
        </w:rPr>
        <w:t xml:space="preserve">&gt;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比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资帮助与人文关怀、平常帮助与集中慰问相结合的工作方式，做好职工集体福利、员工生日、三八妇女节、六一儿童节及平常慰问工作;落实困难职工帮扶救助，访问慰问部分困难职工和节日期间坚守岗位一线职工;积极响应上级工会关于带头促进消费的要求，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比赛等国际妇女节系列活动;深入开展学习型企业创建活动，积极开展线上职业技能培训，实现疫情期间不停学、线上培训新常态;创建职工电子书屋，开展百本图书读书月活动，搭建交换学习互动平台;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领会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公司党委将全面贯彻落实国企国资改革各项决策部署，以习近平新时代中国特色社会主义思想为指引，全面贯彻落实党的十九大及历次全会精神，牢牢围绕新时期党的建设总要求，认真贯彻落实上级各项工作部署，以高质量党建工作推动企业运营发展。</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履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动“两学一做”学习教育常态化制度化和“不忘初心、牢记使命”主题教育成果转化，推动党建水平和业务技能双提升。不断丰富形式与载体，加强意识形态工作的研判分析和兼顾实施，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养和组织能力提升各项工作，强化党建引领中心工作的保障机制建设。以提升组织力为重点，建立一切工作到支部导向，推行“一支部一品牌、一支部一特色、一支部一形象”工作。打造集学习教育、文化交流、成果展现等功能为一体的党员教育活动阵地。依托专题培训、专题研讨、素质拓展、主题活动等，加强党员思想政治教育。</w:t>
      </w:r>
    </w:p>
    <w:p>
      <w:pPr>
        <w:ind w:left="0" w:right="0" w:firstLine="560"/>
        <w:spacing w:before="450" w:after="450" w:line="312" w:lineRule="auto"/>
      </w:pPr>
      <w:r>
        <w:rPr>
          <w:rFonts w:ascii="宋体" w:hAnsi="宋体" w:eastAsia="宋体" w:cs="宋体"/>
          <w:color w:val="000"/>
          <w:sz w:val="28"/>
          <w:szCs w:val="28"/>
        </w:rPr>
        <w:t xml:space="preserve">　　(五)加速推动工作深度融合。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开展党建“品牌”建设，推动党建与中心工作有机结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2024-09-20T21:35:06+08:00</dcterms:created>
  <dcterms:modified xsi:type="dcterms:W3CDTF">2024-09-20T21:35:06+08:00</dcterms:modified>
</cp:coreProperties>
</file>

<file path=docProps/custom.xml><?xml version="1.0" encoding="utf-8"?>
<Properties xmlns="http://schemas.openxmlformats.org/officeDocument/2006/custom-properties" xmlns:vt="http://schemas.openxmlformats.org/officeDocument/2006/docPropsVTypes"/>
</file>