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部队士官年终工作总结2024最新</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部队士官年终工作总结20_最新【7篇】如何做好今年的工作总结和来年的规划很重要，相信每一位同志都是十分的重视，那么部队士官年终工作总结怎么写呢?下面给大家分享关于部队士官年终工作总结20_最新，欢迎阅读!部队士官年终工作总结【篇1】20_年...</w:t>
      </w:r>
    </w:p>
    <w:p>
      <w:pPr>
        <w:ind w:left="0" w:right="0" w:firstLine="560"/>
        <w:spacing w:before="450" w:after="450" w:line="312" w:lineRule="auto"/>
      </w:pPr>
      <w:r>
        <w:rPr>
          <w:rFonts w:ascii="宋体" w:hAnsi="宋体" w:eastAsia="宋体" w:cs="宋体"/>
          <w:color w:val="000"/>
          <w:sz w:val="28"/>
          <w:szCs w:val="28"/>
        </w:rPr>
        <w:t xml:space="preserve">部队士官年终工作总结20_最新【7篇】</w:t>
      </w:r>
    </w:p>
    <w:p>
      <w:pPr>
        <w:ind w:left="0" w:right="0" w:firstLine="560"/>
        <w:spacing w:before="450" w:after="450" w:line="312" w:lineRule="auto"/>
      </w:pPr>
      <w:r>
        <w:rPr>
          <w:rFonts w:ascii="宋体" w:hAnsi="宋体" w:eastAsia="宋体" w:cs="宋体"/>
          <w:color w:val="000"/>
          <w:sz w:val="28"/>
          <w:szCs w:val="28"/>
        </w:rPr>
        <w:t xml:space="preserve">如何做好今年的工作总结和来年的规划很重要，相信每一位同志都是十分的重视，那么部队士官年终工作总结怎么写呢?下面给大家分享关于部队士官年终工作总结20_最新，欢迎阅读!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部队士官年终工作总结【篇5】</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部队士官年终工作总结【篇6】</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部队士官年终工作总结【篇7】</w:t>
      </w:r>
    </w:p>
    <w:p>
      <w:pPr>
        <w:ind w:left="0" w:right="0" w:firstLine="560"/>
        <w:spacing w:before="450" w:after="450" w:line="312" w:lineRule="auto"/>
      </w:pPr>
      <w:r>
        <w:rPr>
          <w:rFonts w:ascii="宋体" w:hAnsi="宋体" w:eastAsia="宋体" w:cs="宋体"/>
          <w:color w:val="000"/>
          <w:sz w:val="28"/>
          <w:szCs w:val="28"/>
        </w:rPr>
        <w:t xml:space="preserve">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认清形势，与时俱进，在思想上、行动上努力与党中央保持高度一致。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