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政协2024党建工作总结(精选10篇)</w:t>
      </w:r>
      <w:bookmarkEnd w:id="1"/>
    </w:p>
    <w:p>
      <w:pPr>
        <w:jc w:val="center"/>
        <w:spacing w:before="0" w:after="450"/>
      </w:pPr>
      <w:r>
        <w:rPr>
          <w:rFonts w:ascii="Arial" w:hAnsi="Arial" w:eastAsia="Arial" w:cs="Arial"/>
          <w:color w:val="999999"/>
          <w:sz w:val="20"/>
          <w:szCs w:val="20"/>
        </w:rPr>
        <w:t xml:space="preserve">来源：网络  作者：梦回江南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政协20_党建工作总结1去年换届以来，回首极目，我们的党建工作，在县委正确领导和组织部的亲切指导下，乡党委一班人坚持以_理论和“三个代表”重要思想为指导，深入贯彻落实科学发展观，紧紧围绕“生态立县、工业强县、人才兴县、开放活县、富民稳县”的...</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政协20_党建工作总结1</w:t>
      </w:r>
    </w:p>
    <w:p>
      <w:pPr>
        <w:ind w:left="0" w:right="0" w:firstLine="560"/>
        <w:spacing w:before="450" w:after="450" w:line="312" w:lineRule="auto"/>
      </w:pPr>
      <w:r>
        <w:rPr>
          <w:rFonts w:ascii="宋体" w:hAnsi="宋体" w:eastAsia="宋体" w:cs="宋体"/>
          <w:color w:val="000"/>
          <w:sz w:val="28"/>
          <w:szCs w:val="28"/>
        </w:rPr>
        <w:t xml:space="preserve">去年换届以来，回首极目，我们的党建工作，在县委正确领导和组织部的亲切指导下，乡党委一班人坚持以_理论和“三个代表”重要思想为指导，深入贯彻落实科学发展观，紧紧围绕“生态立县、工业强县、人才兴县、开放活县、富民稳县”的“五县”战略，紧扣“楚天名茶第一乡、三峡生态文化旅游名乡、五峰西部经济强乡”的“三乡”战略，团结带领全乡2万7千名干部群众，以“基层组织建设年活动”为重点，用心用脑用力，抓基层打基础，抓班子带队伍，抓亮点求突破，不断强化管党责任意识，扎实推进党建工作，为实现采花经济社会跨越式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一、履职情况和主要做法</w:t>
      </w:r>
    </w:p>
    <w:p>
      <w:pPr>
        <w:ind w:left="0" w:right="0" w:firstLine="560"/>
        <w:spacing w:before="450" w:after="450" w:line="312" w:lineRule="auto"/>
      </w:pPr>
      <w:r>
        <w:rPr>
          <w:rFonts w:ascii="宋体" w:hAnsi="宋体" w:eastAsia="宋体" w:cs="宋体"/>
          <w:color w:val="000"/>
          <w:sz w:val="28"/>
          <w:szCs w:val="28"/>
        </w:rPr>
        <w:t xml:space="preserve">一强化党委班子自身建设，充分发挥党委班子的龙头作用，建制度，把内功做严。过硬的党委班子是党建工作的一面旗帜，所以，我坚持把党委班子建设作为党建工作的首要任务来抓。严格执行党委集中议事制。乡党委新一届领导班子形成后，我从规范制度，落实制度抓起，严格按照党委议事规划决定本单位大事，及时调整领导班子成员分工，积极贯彻党委集体领导下的民主集中制和分工负责制。进一步完善了班子内部的交流沟通机制，坚持每周四碰头一次，实行各级党务会议、文件精神即时通报制，单位急事、要事即时碰头制，并把党委办公会纪要工作和督导工作形成制度，安排专人负责落实。深化党委班子“一岗五联”工作制。在党委班子建设中，继续推行党委班子成员“一岗五联”制度，即一个班子成员联系一个行政村、一个重大建设项目、一名困难党员、一名致富带头人、一个文化科技（治调）中心户。12个党政班子成员分别跟踪服务指导全乡26个党支部、15个行政村，印发党委班子《“一岗五联”工作手册》，明确工作职责，严格规范管理。自觉落实党风廉政建设责任制。乡党委始终认真贯彻党要管党，从严治党的方针，本人带头落实党员领导干部廉洁自律的各项制度，深入贯彻学习中纪委第xx届六中全会精神，大力开展保持党的纯洁性的宣传教育活动，先后在全乡开展了《廉政文化进机关》、《第十三个党风廉政教育活动月》、《村组织书记腐败风险防控体系建设》等活动，从制度上和源头上预防腐败，强化党风廉政建设。xx月xx日，乡党委举行了党委中心组（扩大）理论学习，特邀三峡大学马克思主义学院院长、李敏昌教授作题为《保持党的纯洁性》的专题讲座。</w:t>
      </w:r>
    </w:p>
    <w:p>
      <w:pPr>
        <w:ind w:left="0" w:right="0" w:firstLine="560"/>
        <w:spacing w:before="450" w:after="450" w:line="312" w:lineRule="auto"/>
      </w:pPr>
      <w:r>
        <w:rPr>
          <w:rFonts w:ascii="宋体" w:hAnsi="宋体" w:eastAsia="宋体" w:cs="宋体"/>
          <w:color w:val="000"/>
          <w:sz w:val="28"/>
          <w:szCs w:val="28"/>
        </w:rPr>
        <w:t xml:space="preserve">二强化支部建设，充分发挥基层党组织的战斗堡垒作用，重实践，把硬功做强。今年是全国基层组织建设年。身为采花乡党委的主要责任人，我深知推进基层党组织建设水平的提档升级是本年度党委义不容辞的责任，按照“围绕经济抓党建，抓好党建促发展”的思路，多方动员、层层武装，在全乡掀起了强组织、筑堡垒的党建活动热潮，重点做到了“三抓三明”。一是抓第一责任人、明职责。乡党委成立了以我任组长，相关部门负责人为成员的“基层组织建设年活动”工作领导小组，明确了乡、村两级党组织和书记的责任和目标，签订20xx年基层组织建设目标责任状，形成了一把手负总责，一级抓一级，层层抓落实的全乡大党建格局，党建工作自觉深入到全乡的方方面面，角角落落，确保了党建工作长期有领导管、有队伍抓。二是抓分类定级、明定位。按照基层组织建设年活动的要求，乡党委精心谋划、认真组织，通过支部自评、党员群众测评以及乡党委审定，完成了全乡26个党支部的分类定级工作，其中一类示范区支部20个、二类核心区支部5个、三类延伸区支部1个，要求各个支部制定了整改提升的举措和目标，并将党支部的晋位升级目标完成情况纳入年终责任制考核。同时，乡党委于5月和6月组织全体党组织书记先后到五峰镇香东村、本乡党建示范村-白鹤村进行现场参观和交流学习，把学先进、赶先进作为各个党组织整改建设、提党升级的重要举措来抓，在全乡形成了先进带动后进、后进赶超晋位的良好形势和局面。三是抓规范管理、明纪律。对党建各项工作，做到有布置必有检查，有检查必有通报，对出现问题以及任务完成不及时、不达标的党组织、党员干部及时进行批评劝诫，帮助他们分析原因、改进方法，让他们心服口服，严肃了工作纪律，使全乡党员干部队伍风正气顺、纪律严明。今年以来，乡党委已2次对各党支部的阶段党建工作落实情况作了书面通报。</w:t>
      </w:r>
    </w:p>
    <w:p>
      <w:pPr>
        <w:ind w:left="0" w:right="0" w:firstLine="560"/>
        <w:spacing w:before="450" w:after="450" w:line="312" w:lineRule="auto"/>
      </w:pPr>
      <w:r>
        <w:rPr>
          <w:rFonts w:ascii="宋体" w:hAnsi="宋体" w:eastAsia="宋体" w:cs="宋体"/>
          <w:color w:val="000"/>
          <w:sz w:val="28"/>
          <w:szCs w:val="28"/>
        </w:rPr>
        <w:t xml:space="preserve">三狠抓党员队伍管理，充分发挥党员的先锋模范作用，抓教育，把虚功做实。一是抓党组织负责人的党建教育。党组织换届以后，针对6名新进党组织负责人党建知识匮乏，留任20名党组织负责人党建知识不系统的问题。乡党委结合基层组织建设年活动，在全乡党组织负责人中围绕“党建是什么、抓什么、党建怎么抓”等基础性知识，由我在活动动员大会上对26名党组织书记作指导和培训，目的是让全体党组织负责人真正做一个党建的明白人、党务工作的清楚人。二是抓村级后备干部、预备党员的规范化培养。针对村级后备干部“青黄不接”日益凸显的现象，避免村级工作出现无人可用的局面。乡党委立足实际、着眼长远，把村级后备干部、预备党员的规范化培养纳入重要议事日程。6月16日-18日，乡党委举办了首期村级后备干部、预备党员培训班，19名后备干部、21名预备党员进行了为期3天的集中培训，加快了年轻党员干部适应农村工作步伐，进一步充实了村级后备力量，增强了基层组织发展后劲。三是抓机关党员干部的科学教育管理。机关党员干部是服务全乡党员群众、服务全乡经济社会发展的核心队伍，也是全乡其他党员干部的标杆和典范。为此，我和党委一班人，把抓好本机关党员干部的模范带头作用和规范化管理作为党委中心工作重要部分。干部“竞聘上岗、双向选择”。乡党委为深化机关效能建设，进一步转变干部作风，激发干部干事创业活力，在机关干部中实行“竞聘上岗、双向选择”工作制，进一步规范干部任用，严格将岗位职责与年终绩效挂钩，形成了“掉岗”和上岗的进出机制，增强干部的危机意识和责任意识。开办“周四干部大讲堂”。今年以来，乡党委坚持每周四晚开展机关干部集中学习活动，以“干部讲堂”的形式，机关干部轮流上台讲政策、讲业务、讲常识、讲历史等，丰富干部学习活动，全面提升干部的综合素质，也为干部尤其是年轻干部搭建了交流互动、锻炼自我的平台。干部联村长效制。年初，乡党委班子在广泛征求机关干部、村组干部意见的基础上，实行了干部联村制，全乡15个村各派驻1名机关干部常年跟踪服务和指导。乡党委大胆尝试和任用，将3名青年干部推上服务基层发展的第一线，努力让青年干部在“包村”工作中增长才干，一支老中青三代结合的干部队伍架起了一座城乡“互联共促”的桥梁，乡党委真正将采花乡跨越式发展的基点和起点放在了最基层。</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我乡基层党组织建设虽然取得了明显成效，但全乡农村党建工作开展的还不是很平衡，党组织自身建设和党员队伍建设还存在着一定的差距不足，主要表现在：</w:t>
      </w:r>
    </w:p>
    <w:p>
      <w:pPr>
        <w:ind w:left="0" w:right="0" w:firstLine="560"/>
        <w:spacing w:before="450" w:after="450" w:line="312" w:lineRule="auto"/>
      </w:pPr>
      <w:r>
        <w:rPr>
          <w:rFonts w:ascii="宋体" w:hAnsi="宋体" w:eastAsia="宋体" w:cs="宋体"/>
          <w:color w:val="000"/>
          <w:sz w:val="28"/>
          <w:szCs w:val="28"/>
        </w:rPr>
        <w:t xml:space="preserve">一是“两个作用”发挥不够，少数基层党组织缺乏凝聚力、号召力和战斗力，部分党员缺乏干事创业的信心和勇气，缺乏带领群众共同致富的精神和能力，不能充分发挥应有的作用。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二是少数基层组织班子事业心不强、责任目标不明确。少数党支部成员尤其是支部书记事业心不强，素质能力较差，政治上不思进取，工作上被动应付，没有干一番事业的精神，导致班子弱化、工作散漫。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三是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w:t>
      </w:r>
    </w:p>
    <w:p>
      <w:pPr>
        <w:ind w:left="0" w:right="0" w:firstLine="560"/>
        <w:spacing w:before="450" w:after="450" w:line="312" w:lineRule="auto"/>
      </w:pPr>
      <w:r>
        <w:rPr>
          <w:rFonts w:ascii="宋体" w:hAnsi="宋体" w:eastAsia="宋体" w:cs="宋体"/>
          <w:color w:val="000"/>
          <w:sz w:val="28"/>
          <w:szCs w:val="28"/>
        </w:rPr>
        <w:t xml:space="preserve">三、20xx工作打算</w:t>
      </w:r>
    </w:p>
    <w:p>
      <w:pPr>
        <w:ind w:left="0" w:right="0" w:firstLine="560"/>
        <w:spacing w:before="450" w:after="450" w:line="312" w:lineRule="auto"/>
      </w:pPr>
      <w:r>
        <w:rPr>
          <w:rFonts w:ascii="宋体" w:hAnsi="宋体" w:eastAsia="宋体" w:cs="宋体"/>
          <w:color w:val="000"/>
          <w:sz w:val="28"/>
          <w:szCs w:val="28"/>
        </w:rPr>
        <w:t xml:space="preserve">一在加强领导上下功夫。进一步强化责任意识，要求各领导干部特别是党组织书记要树立“抓好党建是本职、不抓党建是失职、抓不好党建是不称职”的观念，坚持“书记总抓、分工负责”，努力形成责任明确、领导有力、运转有序、保障到位的基层党建工作机制。</w:t>
      </w:r>
    </w:p>
    <w:p>
      <w:pPr>
        <w:ind w:left="0" w:right="0" w:firstLine="560"/>
        <w:spacing w:before="450" w:after="450" w:line="312" w:lineRule="auto"/>
      </w:pPr>
      <w:r>
        <w:rPr>
          <w:rFonts w:ascii="宋体" w:hAnsi="宋体" w:eastAsia="宋体" w:cs="宋体"/>
          <w:color w:val="000"/>
          <w:sz w:val="28"/>
          <w:szCs w:val="28"/>
        </w:rPr>
        <w:t xml:space="preserve">二在夯实基础上下功夫。坚持党要管党、从严治党的原则，切实做好党员教育、管理、服务工作。深入抓好党员教育培训和入党积极分子培训等，教育引导广大党员争做群众利益的维护者、改革措施的支持者、社会稳定的促进者和科学发展的引路人。</w:t>
      </w:r>
    </w:p>
    <w:p>
      <w:pPr>
        <w:ind w:left="0" w:right="0" w:firstLine="560"/>
        <w:spacing w:before="450" w:after="450" w:line="312" w:lineRule="auto"/>
      </w:pPr>
      <w:r>
        <w:rPr>
          <w:rFonts w:ascii="宋体" w:hAnsi="宋体" w:eastAsia="宋体" w:cs="宋体"/>
          <w:color w:val="000"/>
          <w:sz w:val="28"/>
          <w:szCs w:val="28"/>
        </w:rPr>
        <w:t xml:space="preserve">三在推进重点上下功夫。依托村级组织阵地，建立党员群众服务中心，并配套建设好村卫生室、图书室、农资超市，开展议事恳谈、结对帮扶、文明创建、便民服务等活动，增强村级党组织的整合力、凝聚力、影响力。以完善“五务合一”为重点，大力推进村级党务、村务规范建设。按照“目标式选拔、帮带式培养、考评式管理、梯进式使用”二十字方针，努力造就壮大一支充满生机活力的村级后备干部，有效解决村干部后继乏人的问题。</w:t>
      </w:r>
    </w:p>
    <w:p>
      <w:pPr>
        <w:ind w:left="0" w:right="0" w:firstLine="560"/>
        <w:spacing w:before="450" w:after="450" w:line="312" w:lineRule="auto"/>
      </w:pPr>
      <w:r>
        <w:rPr>
          <w:rFonts w:ascii="宋体" w:hAnsi="宋体" w:eastAsia="宋体" w:cs="宋体"/>
          <w:color w:val="000"/>
          <w:sz w:val="28"/>
          <w:szCs w:val="28"/>
        </w:rPr>
        <w:t xml:space="preserve">四在创新特色上下功夫。积极开展“迎创跨”活动，充分发挥党组织、党员作用。大力开展争创领导班子好、党员队伍好、工作机制好、工作业绩好、群众反映好的“五好”党组织和争当政治素质好、岗位技能好、工作业绩好、表率作用好、群众评价好的“五好”党员活动，联系生产经营实际，组织开展党员示范岗、党员责任区、劳动竞赛、技能比武、献计献策等活动，不断的创新基层党建工作，把基层党建工作抓出特色，办出亮点，多出典型，为党员发挥作用提供更多平台。</w:t>
      </w:r>
    </w:p>
    <w:p>
      <w:pPr>
        <w:ind w:left="0" w:right="0" w:firstLine="560"/>
        <w:spacing w:before="450" w:after="450" w:line="312" w:lineRule="auto"/>
      </w:pPr>
      <w:r>
        <w:rPr>
          <w:rFonts w:ascii="宋体" w:hAnsi="宋体" w:eastAsia="宋体" w:cs="宋体"/>
          <w:color w:val="000"/>
          <w:sz w:val="28"/>
          <w:szCs w:val="28"/>
        </w:rPr>
        <w:t xml:space="preserve">五在宣传推介上下功夫。充分利用报刊、广播、电视等媒体和宣传栏、公开栏等阵地，采取群众喜闻乐见的方式，将“迎创跨”、基层组织建设年、解放思想大讨论等主题活动的目标、内容和要求进一步宣传到基层党组织和广大党员群众中去。及时总结推广各单位的基本成效，发现和推广一批叫得响的先进典型，形成良好的工作导向和舆论氛围。</w:t>
      </w:r>
    </w:p>
    <w:p>
      <w:pPr>
        <w:ind w:left="0" w:right="0" w:firstLine="560"/>
        <w:spacing w:before="450" w:after="450" w:line="312" w:lineRule="auto"/>
      </w:pPr>
      <w:r>
        <w:rPr>
          <w:rFonts w:ascii="宋体" w:hAnsi="宋体" w:eastAsia="宋体" w:cs="宋体"/>
          <w:color w:val="000"/>
          <w:sz w:val="28"/>
          <w:szCs w:val="28"/>
        </w:rPr>
        <w:t xml:space="preserve">六在强化督办上下功夫。定期和不定期的深入到各单位巡回检查督办基层组织建设年等活动情况，并分类进行排队。对基层组织软弱涣散、不认真履行职责、工作不力的，进行通报批评，对党组织负责人要进行教育谈话。同时要求党委班子成员不定期深入到联系点指导督办党建工作，确保各项工作按质按量落实到位。</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政协20_党建工作总结2</w:t>
      </w:r>
    </w:p>
    <w:p>
      <w:pPr>
        <w:ind w:left="0" w:right="0" w:firstLine="560"/>
        <w:spacing w:before="450" w:after="450" w:line="312" w:lineRule="auto"/>
      </w:pPr>
      <w:r>
        <w:rPr>
          <w:rFonts w:ascii="宋体" w:hAnsi="宋体" w:eastAsia="宋体" w:cs="宋体"/>
          <w:color w:val="000"/>
          <w:sz w:val="28"/>
          <w:szCs w:val="28"/>
        </w:rPr>
        <w:t xml:space="preserve">这些成绩的取得应归功于学校领导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政协20_党建工作总结3</w:t>
      </w:r>
    </w:p>
    <w:p>
      <w:pPr>
        <w:ind w:left="0" w:right="0" w:firstLine="560"/>
        <w:spacing w:before="450" w:after="450" w:line="312" w:lineRule="auto"/>
      </w:pPr>
      <w:r>
        <w:rPr>
          <w:rFonts w:ascii="宋体" w:hAnsi="宋体" w:eastAsia="宋体" w:cs="宋体"/>
          <w:color w:val="000"/>
          <w:sz w:val="28"/>
          <w:szCs w:val="28"/>
        </w:rPr>
        <w:t xml:space="preserve">XX年我们单位党建工作在上级部门的指导下，在我们党员干部的共同努力下，取得了不错的成绩。党员队伍得到了进一步加强，机关工作作风有了长足的进步，学习型党组织建设又上了一个新台阶。</w:t>
      </w:r>
    </w:p>
    <w:p>
      <w:pPr>
        <w:ind w:left="0" w:right="0" w:firstLine="560"/>
        <w:spacing w:before="450" w:after="450" w:line="312" w:lineRule="auto"/>
      </w:pPr>
      <w:r>
        <w:rPr>
          <w:rFonts w:ascii="宋体" w:hAnsi="宋体" w:eastAsia="宋体" w:cs="宋体"/>
          <w:color w:val="000"/>
          <w:sz w:val="28"/>
          <w:szCs w:val="28"/>
        </w:rPr>
        <w:t xml:space="preserve">（一）结合落实各项监管中心任务，深入开展“创先争优”活动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1、成立了由局长任组长，分管领导任副组长，科室负责人为成员的领导小组，加强对开展“创先争优”活动的领导，制定切实可行的实施方案，明确各阶段的工作任务，重点围绕监管中心任务，全面推进“创先争优”活动。</w:t>
      </w:r>
    </w:p>
    <w:p>
      <w:pPr>
        <w:ind w:left="0" w:right="0" w:firstLine="560"/>
        <w:spacing w:before="450" w:after="450" w:line="312" w:lineRule="auto"/>
      </w:pPr>
      <w:r>
        <w:rPr>
          <w:rFonts w:ascii="宋体" w:hAnsi="宋体" w:eastAsia="宋体" w:cs="宋体"/>
          <w:color w:val="000"/>
          <w:sz w:val="28"/>
          <w:szCs w:val="28"/>
        </w:rPr>
        <w:t xml:space="preserve">2、开展“党员目标承诺制”活动。要求每个党员结合岗位职责，提出参加创先争优活动的具体措施，在爱岗敬业、提高能力、创优创效等方面作出承诺，在局oa网上公布，接受监督。</w:t>
      </w:r>
    </w:p>
    <w:p>
      <w:pPr>
        <w:ind w:left="0" w:right="0" w:firstLine="560"/>
        <w:spacing w:before="450" w:after="450" w:line="312" w:lineRule="auto"/>
      </w:pPr>
      <w:r>
        <w:rPr>
          <w:rFonts w:ascii="宋体" w:hAnsi="宋体" w:eastAsia="宋体" w:cs="宋体"/>
          <w:color w:val="000"/>
          <w:sz w:val="28"/>
          <w:szCs w:val="28"/>
        </w:rPr>
        <w:t xml:space="preserve">3、大力解决食品药品安全的突出问题。加大打击制售假冒伪劣食品药品的违法待业，加在清除“药品冒充非药品”行为，积极开展“春季打假”、“夏季大输液”、“节日保健康”和食品安全保障等食品药品安全专项整治，着力解决食品药品安全中存在的突出问题。</w:t>
      </w:r>
    </w:p>
    <w:p>
      <w:pPr>
        <w:ind w:left="0" w:right="0" w:firstLine="560"/>
        <w:spacing w:before="450" w:after="450" w:line="312" w:lineRule="auto"/>
      </w:pPr>
      <w:r>
        <w:rPr>
          <w:rFonts w:ascii="宋体" w:hAnsi="宋体" w:eastAsia="宋体" w:cs="宋体"/>
          <w:color w:val="000"/>
          <w:sz w:val="28"/>
          <w:szCs w:val="28"/>
        </w:rPr>
        <w:t xml:space="preserve">（二）全面开展学习型党组织建设，不断提升科学监管能力</w:t>
      </w:r>
    </w:p>
    <w:p>
      <w:pPr>
        <w:ind w:left="0" w:right="0" w:firstLine="560"/>
        <w:spacing w:before="450" w:after="450" w:line="312" w:lineRule="auto"/>
      </w:pPr>
      <w:r>
        <w:rPr>
          <w:rFonts w:ascii="宋体" w:hAnsi="宋体" w:eastAsia="宋体" w:cs="宋体"/>
          <w:color w:val="000"/>
          <w:sz w:val="28"/>
          <w:szCs w:val="28"/>
        </w:rPr>
        <w:t xml:space="preserve">1、制定计划。认真制定全年党员教育和理论学习计划，建立健全党员干部学习培训制度，全面开展争当学习型监管干部活动；发挥党员示范引领作用，重点发挥“机关工作示范岗”的示范和表率作用，总结示范岗争创活动经验，在全局掀起学先进、赶先进、争做先进的热潮。</w:t>
      </w:r>
    </w:p>
    <w:p>
      <w:pPr>
        <w:ind w:left="0" w:right="0" w:firstLine="560"/>
        <w:spacing w:before="450" w:after="450" w:line="312" w:lineRule="auto"/>
      </w:pPr>
      <w:r>
        <w:rPr>
          <w:rFonts w:ascii="宋体" w:hAnsi="宋体" w:eastAsia="宋体" w:cs="宋体"/>
          <w:color w:val="000"/>
          <w:sz w:val="28"/>
          <w:szCs w:val="28"/>
        </w:rPr>
        <w:t xml:space="preserve">2、重点突出。围绕党的xx届四中全会提出的推进马克思主义学习型党政建设目标，着力加强中国特色社会主义理论体系学习，着力加强社会主义核心价值体系学习，着力学习党的xx大和xx届三中、四中全会精神，促进党员做到真学、真懂、真信、真用。</w:t>
      </w:r>
    </w:p>
    <w:p>
      <w:pPr>
        <w:ind w:left="0" w:right="0" w:firstLine="560"/>
        <w:spacing w:before="450" w:after="450" w:line="312" w:lineRule="auto"/>
      </w:pPr>
      <w:r>
        <w:rPr>
          <w:rFonts w:ascii="宋体" w:hAnsi="宋体" w:eastAsia="宋体" w:cs="宋体"/>
          <w:color w:val="000"/>
          <w:sz w:val="28"/>
          <w:szCs w:val="28"/>
        </w:rPr>
        <w:t xml:space="preserve">3、形式多样。邀请了区纪委宣教室戎主任举办解读《廉政准则》专题讲座，局机关全体工作人员认真学习，深入理解《廉洁准则》中提出的八项“禁止”和五十二个“不准”，更加清醒地认识到必须坚持全心全意为人民服务的宗旨，必须模范遵守党纪国法，做到清正廉洁，忠于职守，正确行使权力，始终筑牢廉洁自律这道墙。要求个党员确定一个调研课题，撰写一篇调研文章。充分利用局oa网的有利条件，积极拓展网上学习交流平台，加强党员之间的学习交流。</w:t>
      </w:r>
    </w:p>
    <w:p>
      <w:pPr>
        <w:ind w:left="0" w:right="0" w:firstLine="560"/>
        <w:spacing w:before="450" w:after="450" w:line="312" w:lineRule="auto"/>
      </w:pPr>
      <w:r>
        <w:rPr>
          <w:rFonts w:ascii="宋体" w:hAnsi="宋体" w:eastAsia="宋体" w:cs="宋体"/>
          <w:color w:val="000"/>
          <w:sz w:val="28"/>
          <w:szCs w:val="28"/>
        </w:rPr>
        <w:t xml:space="preserve">（三）深入开展党风廉政建设，树立机关对外良好形象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1、认真学习贯彻《建立健全惩治和预防腐败体系-20xx年工作规划》，严格落实党风廉政责任制，坚持“标本兼治、综合治理、惩防并举、注重预防”的方针，加强以完善惩治和预防腐败体系为重点的反腐倡廉建设，积极开展学习先进事迹和警示教育等活动，用正面典型激励人，反面案例警示人，不断提高党员干部拒腐防变的意识和能力，积极营造“以廉为荣，以贪为耻”的良好风气，为确保人民群众饮食用药安全提供了强有力的纪律保证。</w:t>
      </w:r>
    </w:p>
    <w:p>
      <w:pPr>
        <w:ind w:left="0" w:right="0" w:firstLine="560"/>
        <w:spacing w:before="450" w:after="450" w:line="312" w:lineRule="auto"/>
      </w:pPr>
      <w:r>
        <w:rPr>
          <w:rFonts w:ascii="宋体" w:hAnsi="宋体" w:eastAsia="宋体" w:cs="宋体"/>
          <w:color w:val="000"/>
          <w:sz w:val="28"/>
          <w:szCs w:val="28"/>
        </w:rPr>
        <w:t xml:space="preserve">2、加强机关党组织的思想、作风和制度建设，增强预防腐败的能力。抓好党风廉政建设责任制的落实、责任制的分解、责任制的追究和责任制考核等工作，建立廉政建设长效机制，从制度上预防腐败。抓好群众和管理相对人来信来访的登记和案件查处工作，严厉惩治腐败行为。按照“从严治党”的要求，落实好党员民主生活会和民主评议工作，认真开展批评和自我批评，切实加强机关党内民主监督，严防腐败现象发生。</w:t>
      </w:r>
    </w:p>
    <w:p>
      <w:pPr>
        <w:ind w:left="0" w:right="0" w:firstLine="560"/>
        <w:spacing w:before="450" w:after="450" w:line="312" w:lineRule="auto"/>
      </w:pPr>
      <w:r>
        <w:rPr>
          <w:rFonts w:ascii="宋体" w:hAnsi="宋体" w:eastAsia="宋体" w:cs="宋体"/>
          <w:color w:val="000"/>
          <w:sz w:val="28"/>
          <w:szCs w:val="28"/>
        </w:rPr>
        <w:t xml:space="preserve">3、紧紧围绕机关效能建设，进一步用良好作风塑造药监部门形象。认真分析机关作风与效能建设中存在的问题，及时明确整改方向和措施，不断改进工作作风提升服务效能；通过政务公开、主动加强与地方党委政府交流沟通、认真听取社会各界的意见建议等形式方法，把党内监督、人大监督以及社会各界的监督有机地结合起来，形成完善的监督机制；从工作机制、工作质量、工作形象等方面入手，规范内部管理，确保行政高效、服务优良。严格落实首问责任制、一次性告知制和责任追究等各项制度，遵守政治纪律和工作纪律，严格上、下班考勤，坚持热情服务、挂牌服务和外出公示。</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政协20_党建工作总结4</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宋体" w:hAnsi="宋体" w:eastAsia="宋体" w:cs="宋体"/>
          <w:color w:val="000"/>
          <w:sz w:val="28"/>
          <w:szCs w:val="28"/>
        </w:rPr>
        <w:t xml:space="preserve">在县政协领导的正确领导下，本人认真贯彻市、县政协会议精神，发挥政协委员政治协商、民主监督、参政议政的职能，现将五年来的履职情况总结汇报如下：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政协20_党建工作总结5</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政协20_党建工作总结6</w:t>
      </w:r>
    </w:p>
    <w:p>
      <w:pPr>
        <w:ind w:left="0" w:right="0" w:firstLine="560"/>
        <w:spacing w:before="450" w:after="450" w:line="312" w:lineRule="auto"/>
      </w:pPr>
      <w:r>
        <w:rPr>
          <w:rFonts w:ascii="宋体" w:hAnsi="宋体" w:eastAsia="宋体" w:cs="宋体"/>
          <w:color w:val="000"/>
          <w:sz w:val="28"/>
          <w:szCs w:val="28"/>
        </w:rPr>
        <w:t xml:space="preserve">区政协机关党支部在区政协党组、区直机关工委的正确领导下，认真学习贯彻党的十九大及***一中、二中、三中、四中***精神和******新时代中国特色社会主义思想，扎实推进党支部标准化建设，紧紧围绕政协常委会确定的工作要点，全面推进机关党建制度化、规范化、程序化，为政协常委会履职工作提供了坚强的政治保证和组织保障。现将区政协机关党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政协机关党支部成立于1986年1月。本届政协机关党支部委员会于换届选举产生，支委会担任支部书记。机关党支部现有党员人，其中：男性党员人，女性党员人；在职党员人，退休党员人；县级干部党员人，科级干部党员人，一般干部党员人。</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（一）扎实开展“不忘初心、牢记使命”主题教育，推进党支部建设的标准化</w:t>
      </w:r>
    </w:p>
    <w:p>
      <w:pPr>
        <w:ind w:left="0" w:right="0" w:firstLine="560"/>
        <w:spacing w:before="450" w:after="450" w:line="312" w:lineRule="auto"/>
      </w:pPr>
      <w:r>
        <w:rPr>
          <w:rFonts w:ascii="宋体" w:hAnsi="宋体" w:eastAsia="宋体" w:cs="宋体"/>
          <w:color w:val="000"/>
          <w:sz w:val="28"/>
          <w:szCs w:val="28"/>
        </w:rPr>
        <w:t xml:space="preserve">一是在“学”字上带头。严格执行政协机关党支部“两学一做”学习教育常态化制度化实施方案，对机关党支部的学习定计划、定内容、定制度。牢固树立“党的一切工作到支部”的鲜明导向，把政治理论学习落实到党员，把“三会一课”作为思想教育的基本平台，把党章党规和******新时代中国特色社会主义思想作为理论学习的主要内容，组织机关党员干部用好党报、党刊这个政治课堂，把学习党报党刊作为党员生活中的一种习惯。组织观看《攀登者》《建国大业》等专题片、政论片、教育片32次，先后召开党小组会议19次，支委会议12次，支部大会4次，分层次组织党员干部进行学习，党组书记、支部书记讲党课4次，开展集中研讨交流4次，撰写心得体会4篇，确保政治学习成为责任和习惯。二是在“做”字上带头。政协党组和机关党支部认真召开民主生活会和组织生活会，用好批评和自我批评这个武器，党组成员带头过好双重组织生活，开展民主评议党员1次，使广大党员在严肃的组织氛围和集体监督中强化党员意识、增强党的观念、提高党性修养，带头践行“四个合格”，严守党的政治纪律和政治规矩。通过开展4次集中谈心谈话，及时了解党员在工作、学习、生活等方面的情况，切实加强党员对党组织的归属感。三是在“行”字上带头。认真落实“一岗双责”，确保从严治党各项决策部署在政协机关得到贯彻落实。发挥机关党支部在政协机关工作中的战斗堡垒作用，带领和引导政协委员、机关干部树立“四个意识”，增强政治定力，坚决维护以******同志为核心的党***权威，始终在思想上政治上行动上同***、省市区委保持高度一致，认真履行党风廉政建设主体责任，加强对党员干部的监督检查和作风巡查，层层传递压力，促进和保证责任制的落实，认真落实“***八项规定”，聚焦“四风”不放松，加强廉政风险防控，建立了党员干部廉政台帐，切实做到该管的管住、该盯的盯住、该防的防住、该堵的堵住，营造遵纪守规的政治生态，机关无违法违纪党员。</w:t>
      </w:r>
    </w:p>
    <w:p>
      <w:pPr>
        <w:ind w:left="0" w:right="0" w:firstLine="560"/>
        <w:spacing w:before="450" w:after="450" w:line="312" w:lineRule="auto"/>
      </w:pPr>
      <w:r>
        <w:rPr>
          <w:rFonts w:ascii="宋体" w:hAnsi="宋体" w:eastAsia="宋体" w:cs="宋体"/>
          <w:color w:val="000"/>
          <w:sz w:val="28"/>
          <w:szCs w:val="28"/>
        </w:rPr>
        <w:t xml:space="preserve">（二）持续加强组织建设，充分发挥党组织战斗堡垒作用</w:t>
      </w:r>
    </w:p>
    <w:p>
      <w:pPr>
        <w:ind w:left="0" w:right="0" w:firstLine="560"/>
        <w:spacing w:before="450" w:after="450" w:line="312" w:lineRule="auto"/>
      </w:pPr>
      <w:r>
        <w:rPr>
          <w:rFonts w:ascii="宋体" w:hAnsi="宋体" w:eastAsia="宋体" w:cs="宋体"/>
          <w:color w:val="000"/>
          <w:sz w:val="28"/>
          <w:szCs w:val="28"/>
        </w:rPr>
        <w:t xml:space="preserve">一是加强班子建设。对机关党支部班子进行改选调整，按照“结构调优、素质调高、功能调强”的思路，增强了机关党支部的凝聚力和执行力。强化支部书记“第一责任人”责任，抓班子、带队伍、履职责，注重对班子成员的学习培训和实践锻炼，修订《政协机关请销假制度》《政协机关学习制度》等制度5项落实长效机制，根据党员变化适时调整2个党小组组成人员，形成了支部书记带头抓、支部委员分工抓、党小组组长具体抓的齐抓共管良好局面。二是突出阵地建设。始终坚持“抓好党建是本职、不抓党建是失职、抓不好党建是不称职”的观念，根据工作需要及时更_建工作阵地，将党建工作与文史工作深度融合，充分发挥政协文史馆作用，将党建活动阵地与文史馆、档案馆、书画室、融为一体，成为机关党员干部开展学习、阅读、研究、交流的大平台，丰富了党员的学习环境，凝心聚力，共谋发展。三是严格党务管理。按照一名党员即是一面旗帜的要求，机关27名党员全部佩戴党徽亮明身份，方便来访委员和群众监督，定期收缴查阅党员学习笔记，按时完成党报党刊的征订任务，为每名党员都征订了_、陇东报、党建等党报党刊读物，为7名离退休党员定期送去学习资料、随时了解他们的思想动态和生活状况，发挥他们的余热。为全体党员都建立了台账档案，输入入党时间、参加组织生活等详细信息，及时向区直机关工委上报党员统计报表。对因工作调动的人员及时办理党员组织关系转移手续，确保了党员能够正常参加组织生活会。建立党费专账，并确定专人管理，按月及时汇算党费，督促党员按时足额缴纳党费，机关27名党员党费没有出现拖欠、少交现象，被区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（三）更加突出党性锻炼，充分发挥党员先锋引领作用</w:t>
      </w:r>
    </w:p>
    <w:p>
      <w:pPr>
        <w:ind w:left="0" w:right="0" w:firstLine="560"/>
        <w:spacing w:before="450" w:after="450" w:line="312" w:lineRule="auto"/>
      </w:pPr>
      <w:r>
        <w:rPr>
          <w:rFonts w:ascii="宋体" w:hAnsi="宋体" w:eastAsia="宋体" w:cs="宋体"/>
          <w:color w:val="000"/>
          <w:sz w:val="28"/>
          <w:szCs w:val="28"/>
        </w:rPr>
        <w:t xml:space="preserve">一是创新活动载体，激发党员展风采。持之以恒的抓好每周二下午的“党员主题活动日”、每周五下午的“党性锤炼日”和“作风建设年”活动，开展“扫黑除恶，党员先行”主题党日等活动，教育党员干部提升的党性修养，树立规矩意识。组织机关党员干部赴庆城县开展“新时代不忘初心强体魄勇攀高峰”主题学习，参加区委人大政协机关举办20_年干部职工运动会，组织参加义务植树、党建知识系列测试卷等，丰富机关党员生活。在机关党员中形成了服务为本、务实为基、敬业为荣的良好氛围。二是反映社情民意，促进党员接地气。要求党员干部经常深入基层一线开展工作，增进与群众感情、倾听民声、了解民意。围绕全区经济社会发展中的重大问题，以及人民群众普遍关心的热点难点问题，广泛征集社情民意150多条，整理编发信息84期，得到省市采纳或领导批示的19期。被市政协评为 当前隐藏内容免费查看社情民意信息工作先进单位。三是围绕全区中心，促进党员解民难。在脱贫攻坚工作中，机关党员深入帮扶的彭原镇五郎铺村20户贫困户，完善帮扶规划，宣传精准扶贫政策和农村教育、医疗、养老、低保、救助、产业发展、扶贫贷款、农业保险等各项强农惠民政策3次，开展党组织结对共建活动，帮助建强基层党组织，协助村党支部疏导情绪、化解矛盾，激发农民群众内生动力。开展送医、送药、送健康活动，组织机关党员干部及委员开展“新春大拜年、‘五送’到农家”等机关党员走基层活动4次，协调政协连心桥帮扶协会出资5万元扶持五郎铺村发展果树栽植，出资2万元开展困难慰问。在文明城市创建工作中，认真落实片区治理责任，组织机关党员干部参加城乡环境卫生集中整治，为创建工作献计出力。在棚户区改造、银西铁路征拆、防汛抗旱、信访等工作中，既建言献策，又主动参与，圆满完成了既定工作任务。四是强化舆论宣传，促进党员做表率。教育党员用正确的理论引导人，用先进文化熏陶人，坚持抓典型、推活动、营氛围、扣节点，使社会主义核心价值观和正能量之风深入人心。始终把文史工作作为政协的“窗口”和重要工作来抓，至目前共编发《文史》12期，出版了一批立得住、传的久、感化人的文史精品文史专辑《大塬祭仪》出版发行，为挖掘、传承、繁荣地域文化出力尽责。充分发挥新闻媒体、报刊杂志及政协自办刊物作用，机关党员编发《政协》46期，在各类报刊杂志上刊发新闻报道及理论文章64篇，市、区电视台宣传报道95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机关的党建工作虽然取得了一些成绩，但还存在一定差距和不足。一是党建工作创新不足，难以满足党员成长进步中多层次、多方面的需求，二是队伍建设有待加强，党员的整体年龄偏大、活力不足；三是退休党员的学习参加组织生活等有待进一步的探索。对上述问题我们将在今后工作中认真加以改进。</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明年，区政协机关党支部以******在***和国家机关党的建设工作会议上的重要讲话为指导，进一步加强机关支部标准化建设。</w:t>
      </w:r>
    </w:p>
    <w:p>
      <w:pPr>
        <w:ind w:left="0" w:right="0" w:firstLine="560"/>
        <w:spacing w:before="450" w:after="450" w:line="312" w:lineRule="auto"/>
      </w:pPr>
      <w:r>
        <w:rPr>
          <w:rFonts w:ascii="宋体" w:hAnsi="宋体" w:eastAsia="宋体" w:cs="宋体"/>
          <w:color w:val="000"/>
          <w:sz w:val="28"/>
          <w:szCs w:val="28"/>
        </w:rPr>
        <w:t xml:space="preserve">在理论学习上，一是要自觉主动学。只靠上班时间集中学习是很不够的，必须强化学习自觉，增强学习内生动力，利用业余时间刻苦学习。铢积寸累，日就月将，才能水到渠成、融会贯通。二是要及时跟进学。对党***作出新的决策部署、出台新的文件，要第一时间学习领会，养成读_时政报道和重要评论、看***电视台新闻联播、读《求是》杂志的习惯，线上线下同步学习，做到学习跟进、认识跟进、行动跟进。三是要联系实际学。弘扬理论联系实际学风，紧密联系思想和工作实际，把研究解决问题作为学习的着眼点，决不能坐而论道、凌空蹈虚。四是要笃信笃行学。要学而信，从渐悟走向顿悟，掌握马克思主义立场观点方法，学出坚定信仰、学出使命担当。要学而行，学以致用、身体力行，把学习成果落实到干好本职工作、推动事业发展上。要发挥支部管到人头的特点，严格党员教育管理监督，落实好“三会一课”等制度，把党员管住管好，使每名党员都成为一面鲜红的旗帜，支部成为党旗高高飘扬的战斗堡垒。</w:t>
      </w:r>
    </w:p>
    <w:p>
      <w:pPr>
        <w:ind w:left="0" w:right="0" w:firstLine="560"/>
        <w:spacing w:before="450" w:after="450" w:line="312" w:lineRule="auto"/>
      </w:pPr>
      <w:r>
        <w:rPr>
          <w:rFonts w:ascii="宋体" w:hAnsi="宋体" w:eastAsia="宋体" w:cs="宋体"/>
          <w:color w:val="000"/>
          <w:sz w:val="28"/>
          <w:szCs w:val="28"/>
        </w:rPr>
        <w:t xml:space="preserve">牢固树立抓机关党建是本职、不抓机关党建是失职、抓不好机关党建是渎职的理念，坚持“书记抓、抓书记”。领导班子成员和履行“一岗双责”，不能认为自己是搞业务的就对党建工作不使劲，要明责、履责、尽责。机关支部书记要聚精会神抓党建。机关党委要聚焦主责主业，真正发挥职能作用。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政协20_党建工作总结7</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和谐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政协20_党建工作总结8</w:t>
      </w:r>
    </w:p>
    <w:p>
      <w:pPr>
        <w:ind w:left="0" w:right="0" w:firstLine="560"/>
        <w:spacing w:before="450" w:after="450" w:line="312" w:lineRule="auto"/>
      </w:pPr>
      <w:r>
        <w:rPr>
          <w:rFonts w:ascii="宋体" w:hAnsi="宋体" w:eastAsia="宋体" w:cs="宋体"/>
          <w:color w:val="000"/>
          <w:sz w:val="28"/>
          <w:szCs w:val="28"/>
        </w:rPr>
        <w:t xml:space="preserve">以南通市落实党风廉政建设责任制第六检查考核组反馈问题整改为契机，进一步提升政协机关支部规范性建设。严格落实市政协党组成员以普通党员身份参与机关支部活动制度。市政协党组成员带头参加了机关支部20_年度组织生活会和“进一步解放思想，激励新时代新担当新作为”专题组织生活会，并积极参加每月的“党员统一活动日”活动。坚持市政协党组成员带头上党课，党组书记陆一飞、党组成员李鑫钊分别为全体机关党员上了《践行“五个过硬”，勇做新时代的奋斗者》和《新修订的宪法和监察法精神解读》专题党课。以一季度南通党建、党风廉政建设检查考核反馈问题整改为契机，对各项制度进行了健全和完善，制定印发了机关考勤制度、机关公务接待制度、机关办公用品管理暂行办法和机关财务结报的有关要求。同时根据相关要求，积极修订《_政协海门市委员会党组工作规则》《海门市政协党组关于加强“三重一大”事项决策的议事规则》等制度。始终把警示教育摆在突出位置，认真组织开展“思廉日”专题活动，组织全体机关干部观看警示教育片《罔顾法纪者鉴》；多次传达学习了南通市纪委、海门市纪委下发的相关文件精神，通过典型的案例让警示教育更具说服力；在节假日之前通过发放廉政提醒、开展自查自纠等形式，防范违反中央“八项规定”精神的行为发生。</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政协20_党建工作总结9</w:t>
      </w:r>
    </w:p>
    <w:p>
      <w:pPr>
        <w:ind w:left="0" w:right="0" w:firstLine="560"/>
        <w:spacing w:before="450" w:after="450" w:line="312" w:lineRule="auto"/>
      </w:pPr>
      <w:r>
        <w:rPr>
          <w:rFonts w:ascii="宋体" w:hAnsi="宋体" w:eastAsia="宋体" w:cs="宋体"/>
          <w:color w:val="000"/>
          <w:sz w:val="28"/>
          <w:szCs w:val="28"/>
        </w:rPr>
        <w:t xml:space="preserve">五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今后我将进一步加强自力学习，不断提高工作水平和业务能力，勤奋努力，扎实工作，不辜负政协领导和人民群众对我的希望和重托，努力做一名合格的政协委员，为建设富裕、和谐文明的_贡献自已的力量。</w:t>
      </w:r>
    </w:p>
    <w:p>
      <w:pPr>
        <w:ind w:left="0" w:right="0" w:firstLine="560"/>
        <w:spacing w:before="450" w:after="450" w:line="312" w:lineRule="auto"/>
      </w:pPr>
      <w:r>
        <w:rPr>
          <w:rFonts w:ascii="宋体" w:hAnsi="宋体" w:eastAsia="宋体" w:cs="宋体"/>
          <w:color w:val="000"/>
          <w:sz w:val="28"/>
          <w:szCs w:val="28"/>
        </w:rPr>
        <w:t xml:space="preserve">一年多来，在市政协的正确领导下，踏着正确的步伐，我与时俱进，求真务实，认真的学习和贯彻了市政协第届次会议的精神，市政协的各项任务都能做到积极的去配合，发挥政协委员政治协商、参政议政、民主监督三项职能，尽的努力履行了自己的职责与使命。现将半年来的思想认识和工作情况做出简要的总结：</w:t>
      </w:r>
    </w:p>
    <w:p>
      <w:pPr>
        <w:ind w:left="0" w:right="0" w:firstLine="560"/>
        <w:spacing w:before="450" w:after="450" w:line="312" w:lineRule="auto"/>
      </w:pPr>
      <w:r>
        <w:rPr>
          <w:rFonts w:ascii="黑体" w:hAnsi="黑体" w:eastAsia="黑体" w:cs="黑体"/>
          <w:color w:val="000000"/>
          <w:sz w:val="36"/>
          <w:szCs w:val="36"/>
          <w:b w:val="1"/>
          <w:bCs w:val="1"/>
        </w:rPr>
        <w:t xml:space="preserve">政协20_党建工作总结10</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2024-09-21T03:44:19+08:00</dcterms:created>
  <dcterms:modified xsi:type="dcterms:W3CDTF">2024-09-21T03:44:19+08:00</dcterms:modified>
</cp:coreProperties>
</file>

<file path=docProps/custom.xml><?xml version="1.0" encoding="utf-8"?>
<Properties xmlns="http://schemas.openxmlformats.org/officeDocument/2006/custom-properties" xmlns:vt="http://schemas.openxmlformats.org/officeDocument/2006/docPropsVTypes"/>
</file>