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英国商务礼仪英文作文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英国商务礼仪英文作文（精选3篇）英国商务礼仪英文作文 篇1 The Englishman love to behave gentlemanly and the Englishwoman love to behave ladily. They...</w:t>
      </w:r>
    </w:p>
    <w:p>
      <w:pPr>
        <w:ind w:left="0" w:right="0" w:firstLine="560"/>
        <w:spacing w:before="450" w:after="450" w:line="312" w:lineRule="auto"/>
      </w:pPr>
      <w:r>
        <w:rPr>
          <w:rFonts w:ascii="宋体" w:hAnsi="宋体" w:eastAsia="宋体" w:cs="宋体"/>
          <w:color w:val="000"/>
          <w:sz w:val="28"/>
          <w:szCs w:val="28"/>
        </w:rPr>
        <w:t xml:space="preserve">英国商务礼仪英文作文（精选3篇）</w:t>
      </w:r>
    </w:p>
    <w:p>
      <w:pPr>
        <w:ind w:left="0" w:right="0" w:firstLine="560"/>
        <w:spacing w:before="450" w:after="450" w:line="312" w:lineRule="auto"/>
      </w:pPr>
      <w:r>
        <w:rPr>
          <w:rFonts w:ascii="宋体" w:hAnsi="宋体" w:eastAsia="宋体" w:cs="宋体"/>
          <w:color w:val="000"/>
          <w:sz w:val="28"/>
          <w:szCs w:val="28"/>
        </w:rPr>
        <w:t xml:space="preserve">英国商务礼仪英文作文 篇1</w:t>
      </w:r>
    </w:p>
    <w:p>
      <w:pPr>
        <w:ind w:left="0" w:right="0" w:firstLine="560"/>
        <w:spacing w:before="450" w:after="450" w:line="312" w:lineRule="auto"/>
      </w:pPr>
      <w:r>
        <w:rPr>
          <w:rFonts w:ascii="宋体" w:hAnsi="宋体" w:eastAsia="宋体" w:cs="宋体"/>
          <w:color w:val="000"/>
          <w:sz w:val="28"/>
          <w:szCs w:val="28"/>
        </w:rPr>
        <w:t xml:space="preserve">The Englishman love to behave gentlemanly and the Englishwoman love to behave ladily. They also show their respect to ladies. They always say Lady first . In their daily life. the English pay attention to their appearance. They dress neatly. They shake hands when they meet other. When they are with others, they usually say please thank you sorry and so on. The breakfast in Britain is very rich. Usually there are all kinds of egg products, oatmeal, bacon, ham, sausages, butter, jam, bread, milk, juice, coffee and so on. They are popular with the western countries. What s more, the English like drinking tea. They have the habit of drink afternoon tea at about 3 in the afternoon. They enjoy drinking tea and treat it as a kind of seeing friends.</w:t>
      </w:r>
    </w:p>
    <w:p>
      <w:pPr>
        <w:ind w:left="0" w:right="0" w:firstLine="560"/>
        <w:spacing w:before="450" w:after="450" w:line="312" w:lineRule="auto"/>
      </w:pPr>
      <w:r>
        <w:rPr>
          <w:rFonts w:ascii="宋体" w:hAnsi="宋体" w:eastAsia="宋体" w:cs="宋体"/>
          <w:color w:val="000"/>
          <w:sz w:val="28"/>
          <w:szCs w:val="28"/>
        </w:rPr>
        <w:t xml:space="preserve">英国商务礼仪英文作文 篇2</w:t>
      </w:r>
    </w:p>
    <w:p>
      <w:pPr>
        <w:ind w:left="0" w:right="0" w:firstLine="560"/>
        <w:spacing w:before="450" w:after="450" w:line="312" w:lineRule="auto"/>
      </w:pPr>
      <w:r>
        <w:rPr>
          <w:rFonts w:ascii="宋体" w:hAnsi="宋体" w:eastAsia="宋体" w:cs="宋体"/>
          <w:color w:val="000"/>
          <w:sz w:val="28"/>
          <w:szCs w:val="28"/>
        </w:rPr>
        <w:t xml:space="preserve">Britain is a rich and varied, with international and multi-cultural society, to welcome students from all over the world come here to learn and to value their contributions.</w:t>
      </w:r>
    </w:p>
    <w:p>
      <w:pPr>
        <w:ind w:left="0" w:right="0" w:firstLine="560"/>
        <w:spacing w:before="450" w:after="450" w:line="312" w:lineRule="auto"/>
      </w:pPr>
      <w:r>
        <w:rPr>
          <w:rFonts w:ascii="宋体" w:hAnsi="宋体" w:eastAsia="宋体" w:cs="宋体"/>
          <w:color w:val="000"/>
          <w:sz w:val="28"/>
          <w:szCs w:val="28"/>
        </w:rPr>
        <w:t xml:space="preserve">Britain is a tolerant, democratic society, where different political views and beliefs are respected. You will find many people wearing and eating habits and you do not have their own different major cities around the world have sales of snack food, meat from an Islamic shop, the Islamic meat from the shop. Asia to sell fruit and rice kind of Jewish food store to store, everything.</w:t>
      </w:r>
    </w:p>
    <w:p>
      <w:pPr>
        <w:ind w:left="0" w:right="0" w:firstLine="560"/>
        <w:spacing w:before="450" w:after="450" w:line="312" w:lineRule="auto"/>
      </w:pPr>
      <w:r>
        <w:rPr>
          <w:rFonts w:ascii="宋体" w:hAnsi="宋体" w:eastAsia="宋体" w:cs="宋体"/>
          <w:color w:val="000"/>
          <w:sz w:val="28"/>
          <w:szCs w:val="28"/>
        </w:rPr>
        <w:t xml:space="preserve">In different towns and cities, the year has a variety of activities to celebrate the world s major religious festivals and activities, for example, in the city of Leicester at the Strapari outside the Indian sub-section is the most spectacular Festival of Lights.</w:t>
      </w:r>
    </w:p>
    <w:p>
      <w:pPr>
        <w:ind w:left="0" w:right="0" w:firstLine="560"/>
        <w:spacing w:before="450" w:after="450" w:line="312" w:lineRule="auto"/>
      </w:pPr>
      <w:r>
        <w:rPr>
          <w:rFonts w:ascii="宋体" w:hAnsi="宋体" w:eastAsia="宋体" w:cs="宋体"/>
          <w:color w:val="000"/>
          <w:sz w:val="28"/>
          <w:szCs w:val="28"/>
        </w:rPr>
        <w:t xml:space="preserve">Britain itself from England, Scotland, Wales and Northern Ireland, they have different characteristics and personality.</w:t>
      </w:r>
    </w:p>
    <w:p>
      <w:pPr>
        <w:ind w:left="0" w:right="0" w:firstLine="560"/>
        <w:spacing w:before="450" w:after="450" w:line="312" w:lineRule="auto"/>
      </w:pPr>
      <w:r>
        <w:rPr>
          <w:rFonts w:ascii="宋体" w:hAnsi="宋体" w:eastAsia="宋体" w:cs="宋体"/>
          <w:color w:val="000"/>
          <w:sz w:val="28"/>
          <w:szCs w:val="28"/>
        </w:rPr>
        <w:t xml:space="preserve">Britain from all over the world to accept immigrants and refugees has a long history, many people have been here for permanent settlement. London may be the largest gathering of minority British city, other cities also have a large number of minority residents.</w:t>
      </w:r>
    </w:p>
    <w:p>
      <w:pPr>
        <w:ind w:left="0" w:right="0" w:firstLine="560"/>
        <w:spacing w:before="450" w:after="450" w:line="312" w:lineRule="auto"/>
      </w:pPr>
      <w:r>
        <w:rPr>
          <w:rFonts w:ascii="宋体" w:hAnsi="宋体" w:eastAsia="宋体" w:cs="宋体"/>
          <w:color w:val="000"/>
          <w:sz w:val="28"/>
          <w:szCs w:val="28"/>
        </w:rPr>
        <w:t xml:space="preserve">All the world s major religions are British. Mosques, Sikh temples, synagogues, churches and India Fodou together with a variety of Christian churches (Anglican and Roman Catholic from the Protestant and Orthodox) co-exist.</w:t>
      </w:r>
    </w:p>
    <w:p>
      <w:pPr>
        <w:ind w:left="0" w:right="0" w:firstLine="560"/>
        <w:spacing w:before="450" w:after="450" w:line="312" w:lineRule="auto"/>
      </w:pPr>
      <w:r>
        <w:rPr>
          <w:rFonts w:ascii="宋体" w:hAnsi="宋体" w:eastAsia="宋体" w:cs="宋体"/>
          <w:color w:val="000"/>
          <w:sz w:val="28"/>
          <w:szCs w:val="28"/>
        </w:rPr>
        <w:t xml:space="preserve">This persity means that you will come to Britain is easy to integrate into Britain s multi-ethnic society. You will also come from different religious and ethnic groups and people contacts, enhance understanding of different cultures.</w:t>
      </w:r>
    </w:p>
    <w:p>
      <w:pPr>
        <w:ind w:left="0" w:right="0" w:firstLine="560"/>
        <w:spacing w:before="450" w:after="450" w:line="312" w:lineRule="auto"/>
      </w:pPr>
      <w:r>
        <w:rPr>
          <w:rFonts w:ascii="宋体" w:hAnsi="宋体" w:eastAsia="宋体" w:cs="宋体"/>
          <w:color w:val="000"/>
          <w:sz w:val="28"/>
          <w:szCs w:val="28"/>
        </w:rPr>
        <w:t xml:space="preserve">英国商务礼仪英文作文 篇3</w:t>
      </w:r>
    </w:p>
    <w:p>
      <w:pPr>
        <w:ind w:left="0" w:right="0" w:firstLine="560"/>
        <w:spacing w:before="450" w:after="450" w:line="312" w:lineRule="auto"/>
      </w:pPr>
      <w:r>
        <w:rPr>
          <w:rFonts w:ascii="宋体" w:hAnsi="宋体" w:eastAsia="宋体" w:cs="宋体"/>
          <w:color w:val="000"/>
          <w:sz w:val="28"/>
          <w:szCs w:val="28"/>
        </w:rPr>
        <w:t xml:space="preserve">England is a nation in northwest Europe and the largest and most populous constituent country of the United Kingdom of Great Britain and Northern Ireland. Its inhabitants account for more than 83% of the total population of the United Kingdom, whilst the mainland territory of England occupies most of the southern two-thirds of the island of Great Britain and shares land borders with Scotland to the north and Wales to the west. Elsewhere, it is bordered by the North Sea, Irish Sea, Atlantic Ocean, and English Channel.</w:t>
      </w:r>
    </w:p>
    <w:p>
      <w:pPr>
        <w:ind w:left="0" w:right="0" w:firstLine="560"/>
        <w:spacing w:before="450" w:after="450" w:line="312" w:lineRule="auto"/>
      </w:pPr>
      <w:r>
        <w:rPr>
          <w:rFonts w:ascii="宋体" w:hAnsi="宋体" w:eastAsia="宋体" w:cs="宋体"/>
          <w:color w:val="000"/>
          <w:sz w:val="28"/>
          <w:szCs w:val="28"/>
        </w:rPr>
        <w:t xml:space="preserve">England was formed as a country during the 10th century and takes its name from the Angles one of a number of Germanic tribes who settled in the territory during the 5th and 6th centuries. The capital city of England is London, which is the largest city in the British Isles, capital of the United Kingdom and one of the world s Global Cities.</w:t>
      </w:r>
    </w:p>
    <w:p>
      <w:pPr>
        <w:ind w:left="0" w:right="0" w:firstLine="560"/>
        <w:spacing w:before="450" w:after="450" w:line="312" w:lineRule="auto"/>
      </w:pPr>
      <w:r>
        <w:rPr>
          <w:rFonts w:ascii="宋体" w:hAnsi="宋体" w:eastAsia="宋体" w:cs="宋体"/>
          <w:color w:val="000"/>
          <w:sz w:val="28"/>
          <w:szCs w:val="28"/>
        </w:rPr>
        <w:t xml:space="preserve">England ranks as one of the most influential and far-reaching centres of cultural development in the world;it is the place of origin of both the English language and the Church of England, was the historic centre of the British Empire, and the birthplace of the Industrial Revolution.</w:t>
      </w:r>
    </w:p>
    <w:p>
      <w:pPr>
        <w:ind w:left="0" w:right="0" w:firstLine="560"/>
        <w:spacing w:before="450" w:after="450" w:line="312" w:lineRule="auto"/>
      </w:pPr>
      <w:r>
        <w:rPr>
          <w:rFonts w:ascii="宋体" w:hAnsi="宋体" w:eastAsia="宋体" w:cs="宋体"/>
          <w:color w:val="000"/>
          <w:sz w:val="28"/>
          <w:szCs w:val="28"/>
        </w:rPr>
        <w:t xml:space="preserve">The Kingdom of England was an independent state until 1 May 1707, when the Acts of Union resulted in a political union with the Kingdom of Scotland to create the Kingdom of Great Britain.</w:t>
      </w:r>
    </w:p>
    <w:p>
      <w:pPr>
        <w:ind w:left="0" w:right="0" w:firstLine="560"/>
        <w:spacing w:before="450" w:after="450" w:line="312" w:lineRule="auto"/>
      </w:pPr>
      <w:r>
        <w:rPr>
          <w:rFonts w:ascii="宋体" w:hAnsi="宋体" w:eastAsia="宋体" w:cs="宋体"/>
          <w:color w:val="000"/>
          <w:sz w:val="28"/>
          <w:szCs w:val="28"/>
        </w:rPr>
        <w:t xml:space="preserve">England s National Day is St George s Day (Saint George being the patron saint), and it is celebrated annually on 23 April.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2024-10-06T07:24:10+08:00</dcterms:created>
  <dcterms:modified xsi:type="dcterms:W3CDTF">2024-10-06T07:24:10+08:00</dcterms:modified>
</cp:coreProperties>
</file>

<file path=docProps/custom.xml><?xml version="1.0" encoding="utf-8"?>
<Properties xmlns="http://schemas.openxmlformats.org/officeDocument/2006/custom-properties" xmlns:vt="http://schemas.openxmlformats.org/officeDocument/2006/docPropsVTypes"/>
</file>