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2024年党史学习教育情况汇报范本(六篇)</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年党史学习教育情况汇报范本一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20_年党史学习教育情况汇报范本一</w:t>
      </w:r>
    </w:p>
    <w:p>
      <w:pPr>
        <w:ind w:left="0" w:right="0" w:firstLine="560"/>
        <w:spacing w:before="450" w:after="450" w:line="312" w:lineRule="auto"/>
      </w:pPr>
      <w:r>
        <w:rPr>
          <w:rFonts w:ascii="宋体" w:hAnsi="宋体" w:eastAsia="宋体" w:cs="宋体"/>
          <w:color w:val="000"/>
          <w:sz w:val="28"/>
          <w:szCs w:val="28"/>
        </w:rPr>
        <w:t xml:space="preserve">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是砥砺初心使命奋进新征程的内在要求。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初心、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初心”。“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初心、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三是要聚焦党史学习教育关键任务。开展党史学习教育，要重点抓好五个方面的工作。一要抓好专题学习。要突出党百年奋斗的光辉历程、伟大贡献、初心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20_年党史学习教育情况汇报范本二</w:t>
      </w:r>
    </w:p>
    <w:p>
      <w:pPr>
        <w:ind w:left="0" w:right="0" w:firstLine="560"/>
        <w:spacing w:before="450" w:after="450" w:line="312" w:lineRule="auto"/>
      </w:pPr>
      <w:r>
        <w:rPr>
          <w:rFonts w:ascii="宋体" w:hAnsi="宋体" w:eastAsia="宋体" w:cs="宋体"/>
          <w:color w:val="000"/>
          <w:sz w:val="28"/>
          <w:szCs w:val="28"/>
        </w:rPr>
        <w:t xml:space="preserve">根据区委关于开展党史学习教育的工作要求，推动全区教育系统广大党员、干部、青少年学生学好用好历史，以史鉴今、资政育人，现就我区教育系统开展党史（以下简称党史）学习教育，提出如下工作方案。</w:t>
      </w:r>
    </w:p>
    <w:p>
      <w:pPr>
        <w:ind w:left="0" w:right="0" w:firstLine="560"/>
        <w:spacing w:before="450" w:after="450" w:line="312" w:lineRule="auto"/>
      </w:pPr>
      <w:r>
        <w:rPr>
          <w:rFonts w:ascii="宋体" w:hAnsi="宋体" w:eastAsia="宋体" w:cs="宋体"/>
          <w:color w:val="000"/>
          <w:sz w:val="28"/>
          <w:szCs w:val="28"/>
        </w:rPr>
        <w:t xml:space="preserve">全区教育系统各基层党组织和广大党员、干部要通过学习党史，深刻认识红色政权来之不易、新中国来之不易、中国特色社会主义来之不易。弄清楚我们从哪里来、往哪里去，弄清楚艰苦卓绝是什么、是怎么来的，以史为镜，进一步检视和校准坐标，做到不忘历史、不忘初心，知史爱党、知史爱国。通过党史学习教育，进一步坚定理想信念，把握历史规律和历史趋势，知其所来、明其所趋，落实立德树人根本任务，坚持为党育人，为国育才，培养社会主义建设者和接班人；进一步树牢宗旨意识，坚持以人民为中心发展教育，努力建设家门口好学校，办好人民满意的教育；进一步激励担当作为，深入学习贯彻习近平总书记关于教育的重要论述，落实全国教育大会精神，激发教育系统干事创业精气神，攻坚克难、真抓实干，全力实施各项教育改革，加速推进xx教育现代化。</w:t>
      </w:r>
    </w:p>
    <w:p>
      <w:pPr>
        <w:ind w:left="0" w:right="0" w:firstLine="560"/>
        <w:spacing w:before="450" w:after="450" w:line="312" w:lineRule="auto"/>
      </w:pPr>
      <w:r>
        <w:rPr>
          <w:rFonts w:ascii="宋体" w:hAnsi="宋体" w:eastAsia="宋体" w:cs="宋体"/>
          <w:color w:val="000"/>
          <w:sz w:val="28"/>
          <w:szCs w:val="28"/>
        </w:rPr>
        <w:t xml:space="preserve">1、坚持示范带头，把党史学习教育融入领导班子建设。巩固拓展“不忘初心、牢记使命”主题教育成果，做实党史学习教育的载体和抓手。推动领导干部走在前列、作出表率，先学一步，深学一层，将党史教育作为领导班子理论中心组学习的重要内容，列出专题进行学习研讨，发挥党员领导干部领学促学作用。坚持集中轮训与干部在线学习相结合，坚持讲专题党课与交流研讨相结合。严格落实党员领导干部双重组织生活制度，以普通党员身份参加所在支部学习活动，带头交流党史学习体会。党工委书记主动深入基层学校联系点党支部讲1次党史专题党课，带领广大党员干部和师生学思践悟、融会贯通，将党史教育融入教育教学全过程。把学习党史同学习贯彻总书记关于教育工作重要论述结合起来，引导全系统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2、突出日常经常，把党史学习教育纳入党员干部学习培训。严格落实“三会一课”、主题党日等基本制度，把学习党史贯穿基层党组织全年组织生活始终。年内安排不少于4次围绕党史学习教育内容的主题党日活动；党支部书记至少上1次党史学习教育内容的党课。把党史学习作为教育系统理论教育、党性教育的重要组成部分，纳入校（园）长暑期集中培训、后备干部、中层干部专题培训的核心课程，逐步提高课时比重。将党史学习内容作为入党积极分子、新发展党员、党务工作者、支部书记、普通党员全员全覆盖培训的必选内容，通过理论学习、分组研讨、案例教学、网络互动等形式，创新学习积分制，提升学习实效。优化党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3、抓住重要节点，把党史学习教育列入节庆纪念活动。在重要节点有重点、有针对性地组织专题学习，持续推动全系统上下掀起学习党史高潮。面向党员、干部、教师和青少年，在浦东开发开放30周年之际、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党史学习教育良好氛围。</w:t>
      </w:r>
    </w:p>
    <w:p>
      <w:pPr>
        <w:ind w:left="0" w:right="0" w:firstLine="560"/>
        <w:spacing w:before="450" w:after="450" w:line="312" w:lineRule="auto"/>
      </w:pPr>
      <w:r>
        <w:rPr>
          <w:rFonts w:ascii="宋体" w:hAnsi="宋体" w:eastAsia="宋体" w:cs="宋体"/>
          <w:color w:val="000"/>
          <w:sz w:val="28"/>
          <w:szCs w:val="28"/>
        </w:rPr>
        <w:t xml:space="preserve">4、聚焦青少年学生，把党史学习教育贯穿立德树人教育。立足校园主阵地，推动党史教育“进课堂、进活动、进仪式、进队伍”，把党史内容融入教育教学全过程，引导青少年扣好人生第一粒扣子。充分发挥课堂教学主渠道作用，开足开齐开好道德与法治课、历史课，挖掘语文、地理等相关学科课程和教学方式中蕴含的党史教育资源。实施中小学思政课改革创新行动，遴选一批思政课教学名师，征集一批思政课精品教学案例，打造一批思政课示范课堂，强化党史教育。把党史内容融入主题团日、班队会以及学生社团活动，策划开展“少年修齐讲堂”、青年马克思主义者培养工程、“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一）层层压实责任。各单位要高度重视，切实覆行主体责任，全面负责本单位的学习教育，紧密结合实际，制订具体工作方案，作出部署安排，细化措施。各单位党组织书记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二）抓好统筹推进。区教育党工委成立党史学习教育领导小组（以下简称“领导小组”），负责全程抓好党史学习教育的开展。领导小组下设办公室，负责日常工作，办公室主任由党工委副书记兼任。教育局机关、领导干部首先要抓好自身的学习教育，作出表率。党群科要加强工作指导，把开展党史学习教育纳入党员教育培训工作计划，在党员、干部日常教育管理中抓细抓实。普教一科、普教二科、活动中心、教育学院、实践基地、团工委、关工委等部门要各司其职、各负其责，切实抓好青少年党史学习教育。</w:t>
      </w:r>
    </w:p>
    <w:p>
      <w:pPr>
        <w:ind w:left="0" w:right="0" w:firstLine="560"/>
        <w:spacing w:before="450" w:after="450" w:line="312" w:lineRule="auto"/>
      </w:pPr>
      <w:r>
        <w:rPr>
          <w:rFonts w:ascii="宋体" w:hAnsi="宋体" w:eastAsia="宋体" w:cs="宋体"/>
          <w:color w:val="000"/>
          <w:sz w:val="28"/>
          <w:szCs w:val="28"/>
        </w:rPr>
        <w:t xml:space="preserve">（三）加强督查指导。区教育党工委将采用听取汇报、走访调研、随机抽查、参加学习讨论、列席专题组织生活会等方式，加强工作指导和督促检查。各单位要深入了解党支部、党员学习教育开展情况和实际效果，及时发现和解决苗头性、倾向性问题，防止形式主义、走过场，确保学习教育取得实效。党史教育开展情况，将作为基层党建工作述职评议考核、支部评星定级的重要内容，作为领导干部年度考核、文明校园创建评审的重要依据。</w:t>
      </w:r>
    </w:p>
    <w:p>
      <w:pPr>
        <w:ind w:left="0" w:right="0" w:firstLine="560"/>
        <w:spacing w:before="450" w:after="450" w:line="312" w:lineRule="auto"/>
      </w:pPr>
      <w:r>
        <w:rPr>
          <w:rFonts w:ascii="宋体" w:hAnsi="宋体" w:eastAsia="宋体" w:cs="宋体"/>
          <w:color w:val="000"/>
          <w:sz w:val="28"/>
          <w:szCs w:val="28"/>
        </w:rPr>
        <w:t xml:space="preserve">（四）做好宣传引导。教育局党办、行政办等部门要加强宣传引导，广泛开展宣传报道，激发全体党员、干部和师生学史读史热情，营造浓厚学习氛围。各单位要落实专人，及时梳理总结本单位开展党史学习教育的特色做法、成功经验等相关信息，依托校园网、微信公众号等各类平台开展宣传报道，并向教育系统基层党建网报送学习动态。</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20_年党史学习教育情况汇报范本三</w:t>
      </w:r>
    </w:p>
    <w:p>
      <w:pPr>
        <w:ind w:left="0" w:right="0" w:firstLine="560"/>
        <w:spacing w:before="450" w:after="450" w:line="312" w:lineRule="auto"/>
      </w:pPr>
      <w:r>
        <w:rPr>
          <w:rFonts w:ascii="宋体" w:hAnsi="宋体" w:eastAsia="宋体" w:cs="宋体"/>
          <w:color w:val="000"/>
          <w:sz w:val="28"/>
          <w:szCs w:val="28"/>
        </w:rPr>
        <w:t xml:space="preserve">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全校各级党组织，广大党员、干部要认真学习习近平总书记在中央党校党史学习教育动员大会上的重要讲话精神，深刻认识“三个必然要求”的重大意义，突出“六个进一步”的重点，落实“四个方面”的工作要求，切实把思想和行动统一到党中央决策部署上来，以强烈的责任感和使命感投身学习教育，以昂扬姿态奋斗“十四五”、奋进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开展党史学习教育，要坚持以习近平新时代中国特色社会主义思想为指导，深入学习贯彻党的十九大和十九届二中、三中、四中、五中全会精神，深入学习贯彻习近平总书记视察宁夏重要讲话精神，深入学习贯彻自治区党委十二届八次、九次、十次、十一次、十二次全会精神，紧紧围绕学懂弄通做实党的创新理论，坚持学习党史与学习中新中国史、改革开放史、社会主义发展史相贯通，做到学史明理、学史增信、学史崇德，学史力行，引导广大党员、干部学党史、悟思想、办实事、开新局，增强“四个意识”、坚定“四个自信”、做到“两个维护”、不断提高政治判断力、政治领悟力、政治执行力，坚持立德树人根本任务，坚持为党育人、为国育才的使命和初初心，持续坚持“三全育人”“双一流建设”和“部区合建”等重点工作，为建设黄河流域生态保护和高质量发展先行区，继续建设经济繁荣民族团结环境优美人民富裕的美丽新宁夏提供智力支持和人才保障。</w:t>
      </w:r>
    </w:p>
    <w:p>
      <w:pPr>
        <w:ind w:left="0" w:right="0" w:firstLine="560"/>
        <w:spacing w:before="450" w:after="450" w:line="312" w:lineRule="auto"/>
      </w:pPr>
      <w:r>
        <w:rPr>
          <w:rFonts w:ascii="宋体" w:hAnsi="宋体" w:eastAsia="宋体" w:cs="宋体"/>
          <w:color w:val="000"/>
          <w:sz w:val="28"/>
          <w:szCs w:val="28"/>
        </w:rPr>
        <w:t xml:space="preserve">（一）坚持学史明理。通过学习教育，树牢唯物史观，深刻认识中国共产党执政规律、社会主义建设规律、人类社会发展规律，深入理解把握马克思主义中国化成果特别是习近平新时代中国特色社会主义思想的科学性真理性，增强全校广大党员、干部和师生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坚持学史增信。通过学习教育，筑牢信仰之基，深刻认识红色政权来之不易，深刻认识中国共产党为什么“能”、马克思主义为什么“行”、中国特色主义中国特色社会主义为什么“好”，坚定道路自信、理论自信、制度自信、文化自信，坚定对马克思主义的信仰，对社会主义、共产主义的信仰，对实现中华民族伟大复兴中国梦的信心，铸牢中华民族共同体意识。</w:t>
      </w:r>
    </w:p>
    <w:p>
      <w:pPr>
        <w:ind w:left="0" w:right="0" w:firstLine="560"/>
        <w:spacing w:before="450" w:after="450" w:line="312" w:lineRule="auto"/>
      </w:pPr>
      <w:r>
        <w:rPr>
          <w:rFonts w:ascii="宋体" w:hAnsi="宋体" w:eastAsia="宋体" w:cs="宋体"/>
          <w:color w:val="000"/>
          <w:sz w:val="28"/>
          <w:szCs w:val="28"/>
        </w:rPr>
        <w:t xml:space="preserve">（三）坚持学史崇德。通过学习教育，弘扬优良传统，传承红色基因，赓蓄精神血脉，增强党的意识、党员意识，大力弘扬“不到长城非好汉”的革命精神，立政德、明大德、守公德、严私德，永葆对党的忠诚之心、对人民的赤子之情，永葆党的先进性和纯洁性。</w:t>
      </w:r>
    </w:p>
    <w:p>
      <w:pPr>
        <w:ind w:left="0" w:right="0" w:firstLine="560"/>
        <w:spacing w:before="450" w:after="450" w:line="312" w:lineRule="auto"/>
      </w:pPr>
      <w:r>
        <w:rPr>
          <w:rFonts w:ascii="宋体" w:hAnsi="宋体" w:eastAsia="宋体" w:cs="宋体"/>
          <w:color w:val="000"/>
          <w:sz w:val="28"/>
          <w:szCs w:val="28"/>
        </w:rPr>
        <w:t xml:space="preserve">（四）坚持学史力行。通过学习教育，加强党性锤炼，砥砺政治品格，践行知行合一，引导广大党员、干部和师生准确把握新发展阶段、深入贯彻新发展理念、加快融入新发展格局，在建设西部一流大学的新征程中壮筋骨、长才干、立新功。</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20_年党史学习教育情况汇报范本四</w:t>
      </w:r>
    </w:p>
    <w:p>
      <w:pPr>
        <w:ind w:left="0" w:right="0" w:firstLine="560"/>
        <w:spacing w:before="450" w:after="450" w:line="312" w:lineRule="auto"/>
      </w:pPr>
      <w:r>
        <w:rPr>
          <w:rFonts w:ascii="宋体" w:hAnsi="宋体" w:eastAsia="宋体" w:cs="宋体"/>
          <w:color w:val="000"/>
          <w:sz w:val="28"/>
          <w:szCs w:val="28"/>
        </w:rPr>
        <w:t xml:space="preserve">开展党史学习教育，是党中央立足党的百年历史新起点、统筹中华民族伟大复兴战略全局和世界百年未有之大变局、为动员全党全国满怀信心投身全面建设社会主义现代化国家而作出的重大决策，是牢记初心使命、推进中华民族伟大复兴历史伟业的必然要求，是坚定信仰信念、在新时代坚持和发展中国特色社会主义的必然要求，是推进党的自我革命、永葆党的生机活力的必然要求。为开展好党史学习教育，根据中央和省委、市委县委关于开展党史学习教育的通知要求，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深入学习贯彻党的十九大和十九届二中、三中、四中、五中全会精神，认真学习贯彻习近平总书记考察安徽重要讲话指示精神，紧紧围绕学懂弄通做实党的创新理论，坚持学习党史与学习新中国史、改革开放史、社会主义发展史相贯通，做到学史明理、学史增信、学史崇德、学史力行，引导全镇广大党员、干部增强“四个意识”、坚定“四个自信”、做到“两个维护”，不断提高政治判断力、政治领悟力、政治执行力，守正创新抓住机遇，锐意进取开辟新局，为我镇“十四五”开好局起好步，加快建设“美丽、滨水、生态”的新关集，为实现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开展党史学习教育中，要突出学史明理、学史增信、学史崇德、学史力行，教育引导全镇广大党员学党史、悟思想、办实事、开新局，要认真学习六个方面内容: 一是深刻铭记中国共产党百年奋斗的光辉历程；二是深刻认识中国共产党为国家和民族作出的伟大贡献；三是深刻感悟中国共产党始终不渝为人民服务的初心宗旨；四是系统掌握中国共产党推进马克思主义中国化形成的重大理论成果；五是学习传承中国共产党在长期奋斗中铸就的伟大精神；六是深刻领会中国共产党成功推进革命、建设、改革的宝贵经验。通过党史学习教育努力做到“六个进一步”:一是进一步感悟思想伟力，增强用党的创新理论武装全党的政治自觉；二是进一步把握历史发展规律和大势， 始终掌握党和国家事业发展的历史主动；三是进一步深化对党的性质宗旨的认识，始终保持马克思主义政党的鲜明本色；四是进一步总结党的历史经验，不断提高应对风险挑战的能力水平；五是进一步发扬革命精神，始终保持艰苦奋斗的昂扬精神:六是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同时，还要注重从我们党带领太和儿女投身革命、建设、改革开放、奋进新时代的伟大历程中，从太和发生的重大党史事件、涌现的重要党史人物中，从太和大地发端孕有的伟大精神谱系中，感悟初心使命、汲取精神力量。</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党史学习教育贯穿20_年全年，面向全体党员，以县处级以上领导干部为重点，开展学习教育实践，注重融入日常、抓住经常。</w:t>
      </w:r>
    </w:p>
    <w:p>
      <w:pPr>
        <w:ind w:left="0" w:right="0" w:firstLine="560"/>
        <w:spacing w:before="450" w:after="450" w:line="312" w:lineRule="auto"/>
      </w:pPr>
      <w:r>
        <w:rPr>
          <w:rFonts w:ascii="宋体" w:hAnsi="宋体" w:eastAsia="宋体" w:cs="宋体"/>
          <w:color w:val="000"/>
          <w:sz w:val="28"/>
          <w:szCs w:val="28"/>
        </w:rPr>
        <w:t xml:space="preserve">从党中央召开党史学习教育动员大会到“七一”庆祝中国共产党成立100周年大会，以全面学习党史为重点，特别是要深入学习贯彻习近平总书记在党史学习教育动员大会上的重要讲话精神，深入了解党的百年奋斗史，深化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从庆祝大会到总结大会，重点学习习近平总书记在庆祝中国共产党成立100周年大会上的重要讲话精神，以此为指导，不断深化对党的历史的系统把握，明确继承传统、立足当前、开创未来的实践要求。具体有五项重点任务:</w:t>
      </w:r>
    </w:p>
    <w:p>
      <w:pPr>
        <w:ind w:left="0" w:right="0" w:firstLine="560"/>
        <w:spacing w:before="450" w:after="450" w:line="312" w:lineRule="auto"/>
      </w:pPr>
      <w:r>
        <w:rPr>
          <w:rFonts w:ascii="宋体" w:hAnsi="宋体" w:eastAsia="宋体" w:cs="宋体"/>
          <w:color w:val="000"/>
          <w:sz w:val="28"/>
          <w:szCs w:val="28"/>
        </w:rPr>
        <w:t xml:space="preserve">1.开展专题学习。采取“读、听、议、讲、悟、促\"六步一体的方式，推进四个“看一看、查一查、想一想”。“读”，即通过理论学习中心组学习、举办读书班、“三会一课”和主题党日等形式，组织党员、干部原原本本研读4本指定学习材料，即习近平《论中国共产党历史》《毛泽东、邓小平、江泽民、胡锦涛关于中国共产党历史论述摘编》《习近平新时代中国特色社会主义思想学习问答》《中国共产党简史》；4本参考材料，即《中国共产党的100年》《中华人民共和国简史》《改革开放简史》《社会主义发展简史》。“听”，即结合第12个“全县党员干部党史教育日”，组织全镇广大党员、干部群众收听收看庆祝中国共产党成立100周年大会实况，认真聆听习近平总书记重要讲话，深刻领会重要讲话精神。“议”，即分专题开展交流研讨，持续开展习近平总书记考察安徽重要讲话指示精神学习研讨和交流。“讲”，即在“七一”前后，组织党员领导干部、基层党组织书记、先进典型讲一次专题党课。 “悟\"，即在深入学习的基础上，党员干部撰写党性分析材料，为开好专题组织生活会做好准备。“促”，即通过党史学习教育，促进中央巡视反馈意见、省委巡视“回头看”反馈意见和新一轮深化“三个以案”警示教育取得实效，促进各项工作开展。推进四个“看一看、查一查、想一想”，即看一看先辈先锋的赤诚忠心，查查理想信念初心是否坚定，想想如何坚决做到“两个维护”；看一看党的大政方针，查一查党中央决策部署是否落实到位，想想如何把习近平总书记重要讲话指示批示精神落地生根:看看群众的心声期盼，查查群众观政绩观是否有偏差，想想如何坚决力戒形式主义官僚主义；看一看党的优良传统，查查执行中央八项规定精神是否彻底，想想如何真正履行好全面从严治党责任。</w:t>
      </w:r>
    </w:p>
    <w:p>
      <w:pPr>
        <w:ind w:left="0" w:right="0" w:firstLine="560"/>
        <w:spacing w:before="450" w:after="450" w:line="312" w:lineRule="auto"/>
      </w:pPr>
      <w:r>
        <w:rPr>
          <w:rFonts w:ascii="宋体" w:hAnsi="宋体" w:eastAsia="宋体" w:cs="宋体"/>
          <w:color w:val="000"/>
          <w:sz w:val="28"/>
          <w:szCs w:val="28"/>
        </w:rPr>
        <w:t xml:space="preserve">2.加强政治引领。开展宣讲，做好县委宣讲团来我镇专题宣讲对接服务，组建关集镇“听党话、感党恩、跟党走”建党百年专题宣讲团、艺术化宣讲团到各村各单位开展宣讲。各村各单位也要组织各类宣讲团广泛开展形式多样的宣讲活动。组织座谈，召开全镇优秀党员、优秀党务工作者、先进基层党代表庆祝中国共产党成立100周年座谈会，老党员、老干部座谈会，全镇庆祝中国共产党成立100周年理论研讨会等。推出作品，协助县委制作“建党一百周年大型展览”专栏专题，开展“红色记忆·百幅图片”征集，举办建党100周年书画摄影展等活动。深化教育，在全社会开展以党史为重点的“四史”宣传教育，组织“青少年学党史”等活动，突出青少年群体，组织收听收看关于党史的红色教育片，让青少年铭记红色历史、传承红色基因，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3.组织专题培训。把党史学习教育作为党员、干部培训重要内容，实施党史学习教育“六个一”计划，即推荐一批专题学习书目、上线一批精品网课、组织一次党史教育日活动、开展一次党史知识测试、开展一次党史征文活动、举办一次党史演讲比赛。镇党委党校要围绕党史学习教育精心设计课程，组织好对党员、干部的专题培训。充分运用太和红色资源开展教学，组织党员、干部就近瞻仰革命烈士陵园、革命遗址遗迹、纪念场馆、党史教育基地，发挥先进典型教育引导作用。有效发挥线上学习培训优势，在镇村党务公开开辟党史学习教育专栏，深化对党史内容的学习掌握。</w:t>
      </w:r>
    </w:p>
    <w:p>
      <w:pPr>
        <w:ind w:left="0" w:right="0" w:firstLine="560"/>
        <w:spacing w:before="450" w:after="450" w:line="312" w:lineRule="auto"/>
      </w:pPr>
      <w:r>
        <w:rPr>
          <w:rFonts w:ascii="宋体" w:hAnsi="宋体" w:eastAsia="宋体" w:cs="宋体"/>
          <w:color w:val="000"/>
          <w:sz w:val="28"/>
          <w:szCs w:val="28"/>
        </w:rPr>
        <w:t xml:space="preserve">4.开展“我为群众办实事”实践活动。把“我为群众办实事”作为党史学习教育重要内容，将学习党史同总结经验、观照现实、推动工作结合起来，同切实改善民生、“四送一服双联”等活动结合起来，把学习成效转化为工作动力和成效。组织全镇广大党员继承发扬优良传统，结合各村各单位实际，立足做好本职工作，从最困难的群众入手，从最突出的问题抓起，从最现实的利益出发，切实解决基层的困难事、群众的烦心事，始终保持党同人民群众的血肉联系。针对不同群体党员情况，提出实践活动具体要求，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5.召开专题组织生活会。召开严肃认真、形式多样的专题组织生活会，开展党性分析，交流学习体会。领导干部要严格执行双重组织生活会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1.成立组织领导机构。镇党委成立党史学习教育领导小组，党委书记张鹏同志任组长，党委副书记、镇长李贺同志任第一副组长。全镇党史学习教育工作在领导小组领导下，由镇宣传办、组织办牵头负责。领导小组下设办公室，具体负责日常工作。成立综合信息组、宣传报道组、学习实践组、巡回指导组4个工作组，从领导小组成员单位抽调人员集中办公。各村党总支、镇直各支部也要成立相应领导机构和工作机构，切实加强对党史学习教育的组织领导。</w:t>
      </w:r>
    </w:p>
    <w:p>
      <w:pPr>
        <w:ind w:left="0" w:right="0" w:firstLine="560"/>
        <w:spacing w:before="450" w:after="450" w:line="312" w:lineRule="auto"/>
      </w:pPr>
      <w:r>
        <w:rPr>
          <w:rFonts w:ascii="宋体" w:hAnsi="宋体" w:eastAsia="宋体" w:cs="宋体"/>
          <w:color w:val="000"/>
          <w:sz w:val="28"/>
          <w:szCs w:val="28"/>
        </w:rPr>
        <w:t xml:space="preserve">2.压紧压实工作责任。各村党总支（支部）、镇直各支部要把开展党史学习教育作为一项重大政治任务，紧紧抓在手上，主要负责同志亲自抓、率先垂范，履行好第一责任人职责。坚持因地制宜，加强分类指导，针对不同层级、不同领域、不同对象提出要求，明确具体任务和推进措施。</w:t>
      </w:r>
    </w:p>
    <w:p>
      <w:pPr>
        <w:ind w:left="0" w:right="0" w:firstLine="560"/>
        <w:spacing w:before="450" w:after="450" w:line="312" w:lineRule="auto"/>
      </w:pPr>
      <w:r>
        <w:rPr>
          <w:rFonts w:ascii="宋体" w:hAnsi="宋体" w:eastAsia="宋体" w:cs="宋体"/>
          <w:color w:val="000"/>
          <w:sz w:val="28"/>
          <w:szCs w:val="28"/>
        </w:rPr>
        <w:t xml:space="preserve">3.加强督促指导。镇党史学习教育领导小组组建巡回指导组，采取巡回指导、随机抽查、调研访谈等方式，加强对各村党总支（支部）、镇直各支部学习教育开展情况的督促指导。认真做好简报编发编报工作，科学反映学习教育动态推进情况、及时总结推广好经验好做法。</w:t>
      </w:r>
    </w:p>
    <w:p>
      <w:pPr>
        <w:ind w:left="0" w:right="0" w:firstLine="560"/>
        <w:spacing w:before="450" w:after="450" w:line="312" w:lineRule="auto"/>
      </w:pPr>
      <w:r>
        <w:rPr>
          <w:rFonts w:ascii="宋体" w:hAnsi="宋体" w:eastAsia="宋体" w:cs="宋体"/>
          <w:color w:val="000"/>
          <w:sz w:val="28"/>
          <w:szCs w:val="28"/>
        </w:rPr>
        <w:t xml:space="preserve">4.把握正确导向。坚持马克思主义历史观，牢牢把握党的历史发展的主题和主线、主流和本质，以两个历史决议和党中央有关文件精神为依据，正确认识党史上的重大事件、重要人物、重要会议等，旗帜鲜明反对历史虚无主义，坚决抵制歪曲和丑化党的历史的错误倾向，引导干部群众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5.做好宣传报道。综合运用新闻报道、典型宣传等方式，深入宣传党中央精神和有关部署，宣传党史学习教育的重大意义、目标任务和基本要求，宣传省委、市委、县委的决策部署、会议活动，宣传各村各单位学习教育进展成效、新鲜经验和创新做法。坚持线上线下相结合、网上网下共发力，大力营造党史学习教育的浓厚舆论氛围。</w:t>
      </w:r>
    </w:p>
    <w:p>
      <w:pPr>
        <w:ind w:left="0" w:right="0" w:firstLine="560"/>
        <w:spacing w:before="450" w:after="450" w:line="312" w:lineRule="auto"/>
      </w:pPr>
      <w:r>
        <w:rPr>
          <w:rFonts w:ascii="宋体" w:hAnsi="宋体" w:eastAsia="宋体" w:cs="宋体"/>
          <w:color w:val="000"/>
          <w:sz w:val="28"/>
          <w:szCs w:val="28"/>
        </w:rPr>
        <w:t xml:space="preserve">6.务求取得实效。发扬马克思主义优良学风，做好结合文章，做到规定动作不漏项，自选动作有特色，防止碎片化、肤浅化，坚决克服形式主义、官僚主义，注意为基层减负。联系我镇实际，坚持统筹兼顾，要做到贯通融合，学党史、抓整改、正作风，一体推进党史学习教育、中央及省委巡视反馈问题整改和新轮深化“三个以案”警示教育，把学习教育的成果转化为我镇“十四五”开新局、起好步的强大动力和磅礴力量。</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20_年党史学习教育情况汇报范本五</w:t>
      </w:r>
    </w:p>
    <w:p>
      <w:pPr>
        <w:ind w:left="0" w:right="0" w:firstLine="560"/>
        <w:spacing w:before="450" w:after="450" w:line="312" w:lineRule="auto"/>
      </w:pPr>
      <w:r>
        <w:rPr>
          <w:rFonts w:ascii="宋体" w:hAnsi="宋体" w:eastAsia="宋体" w:cs="宋体"/>
          <w:color w:val="000"/>
          <w:sz w:val="28"/>
          <w:szCs w:val="28"/>
        </w:rPr>
        <w:t xml:space="preserve">   xx县xx镇：以“党史”赋能，助推文化街区发展</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同时以上门送“学习温暖”（主动送学习资料、学习场地、一对一指导）等方式，打出“组合拳”系列服务，深受街区两新党组织、企业好评。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建桥梁”打造光华活动品牌。持续推进光华论坛系列活动，重点聚焦于拓展xx镇及光华创意街区的发展机遇和投资机会，通过项目合作推介会实现信息交流、加强合作、实现共赢。20_年光华论坛会上，一批富有经验的创业导师与xx光华园签约合作、多家产业资源合作单位也欣然签约入园，18家企业共同参与成立20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20_年党史学习教育情况汇报范本六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党史学习教育的有关要求，今天由我为大家上一堂党史学习教育专题党课。大家都是知道今年2月1日，习近平总书记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一、“为什么”要学习党史，也就是开展党史教育的重要性。20_年６月25日，习近平总书记在中共中央政治局第七次集体学习时强调，历史是最好的教科书。学习党史、国史，是坚持和发展中国特色社会主义、把党和国家各项事业继续推向前进的必修课。这门功课不仅必修，而且必须修好。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学什么”,也就是开展党史教育的主要内容。20_年3月1日，习近平总书记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w:t>
      </w:r>
    </w:p>
    <w:p>
      <w:pPr>
        <w:ind w:left="0" w:right="0" w:firstLine="560"/>
        <w:spacing w:before="450" w:after="450" w:line="312" w:lineRule="auto"/>
      </w:pPr>
      <w:r>
        <w:rPr>
          <w:rFonts w:ascii="宋体" w:hAnsi="宋体" w:eastAsia="宋体" w:cs="宋体"/>
          <w:color w:val="000"/>
          <w:sz w:val="28"/>
          <w:szCs w:val="28"/>
        </w:rPr>
        <w:t xml:space="preserve">        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怎么学”，也就是开展党史教育的方法。20_年7月30日，习近平总书记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2024-10-19T14:21:11+08:00</dcterms:created>
  <dcterms:modified xsi:type="dcterms:W3CDTF">2024-10-19T14:21:11+08:00</dcterms:modified>
</cp:coreProperties>
</file>

<file path=docProps/custom.xml><?xml version="1.0" encoding="utf-8"?>
<Properties xmlns="http://schemas.openxmlformats.org/officeDocument/2006/custom-properties" xmlns:vt="http://schemas.openxmlformats.org/officeDocument/2006/docPropsVTypes"/>
</file>