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最新药剂科半年度工作总结(9篇)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药剂科半年度工作总结篇一</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药剂科半年度工作总结篇二</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w:t>
      </w:r>
    </w:p>
    <w:p>
      <w:pPr>
        <w:ind w:left="0" w:right="0" w:firstLine="560"/>
        <w:spacing w:before="450" w:after="450" w:line="312" w:lineRule="auto"/>
      </w:pPr>
      <w:r>
        <w:rPr>
          <w:rFonts w:ascii="宋体" w:hAnsi="宋体" w:eastAsia="宋体" w:cs="宋体"/>
          <w:color w:val="000"/>
          <w:sz w:val="28"/>
          <w:szCs w:val="28"/>
        </w:rPr>
        <w:t xml:space="preserve">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w:t>
      </w:r>
    </w:p>
    <w:p>
      <w:pPr>
        <w:ind w:left="0" w:right="0" w:firstLine="560"/>
        <w:spacing w:before="450" w:after="450" w:line="312" w:lineRule="auto"/>
      </w:pPr>
      <w:r>
        <w:rPr>
          <w:rFonts w:ascii="宋体" w:hAnsi="宋体" w:eastAsia="宋体" w:cs="宋体"/>
          <w:color w:val="000"/>
          <w:sz w:val="28"/>
          <w:szCs w:val="28"/>
        </w:rPr>
        <w:t xml:space="preserve">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w:t>
      </w:r>
    </w:p>
    <w:p>
      <w:pPr>
        <w:ind w:left="0" w:right="0" w:firstLine="560"/>
        <w:spacing w:before="450" w:after="450" w:line="312" w:lineRule="auto"/>
      </w:pPr>
      <w:r>
        <w:rPr>
          <w:rFonts w:ascii="宋体" w:hAnsi="宋体" w:eastAsia="宋体" w:cs="宋体"/>
          <w:color w:val="000"/>
          <w:sz w:val="28"/>
          <w:szCs w:val="28"/>
        </w:rPr>
        <w:t xml:space="preserve">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 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 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w:t>
      </w:r>
    </w:p>
    <w:p>
      <w:pPr>
        <w:ind w:left="0" w:right="0" w:firstLine="560"/>
        <w:spacing w:before="450" w:after="450" w:line="312" w:lineRule="auto"/>
      </w:pPr>
      <w:r>
        <w:rPr>
          <w:rFonts w:ascii="宋体" w:hAnsi="宋体" w:eastAsia="宋体" w:cs="宋体"/>
          <w:color w:val="000"/>
          <w:sz w:val="28"/>
          <w:szCs w:val="28"/>
        </w:rPr>
        <w:t xml:space="preserve">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w:t>
      </w:r>
    </w:p>
    <w:p>
      <w:pPr>
        <w:ind w:left="0" w:right="0" w:firstLine="560"/>
        <w:spacing w:before="450" w:after="450" w:line="312" w:lineRule="auto"/>
      </w:pPr>
      <w:r>
        <w:rPr>
          <w:rFonts w:ascii="宋体" w:hAnsi="宋体" w:eastAsia="宋体" w:cs="宋体"/>
          <w:color w:val="000"/>
          <w:sz w:val="28"/>
          <w:szCs w:val="28"/>
        </w:rPr>
        <w:t xml:space="preserve">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 ，及时发现、纠正医生不合理用药现象。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w:t>
      </w:r>
    </w:p>
    <w:p>
      <w:pPr>
        <w:ind w:left="0" w:right="0" w:firstLine="560"/>
        <w:spacing w:before="450" w:after="450" w:line="312" w:lineRule="auto"/>
      </w:pPr>
      <w:r>
        <w:rPr>
          <w:rFonts w:ascii="宋体" w:hAnsi="宋体" w:eastAsia="宋体" w:cs="宋体"/>
          <w:color w:val="000"/>
          <w:sz w:val="28"/>
          <w:szCs w:val="28"/>
        </w:rPr>
        <w:t xml:space="preserve">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20xx.06</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药剂科半年度工作总结篇三</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七：做好品和精神的药品的管理工作，有专人保管，专柜加锁，专用账册，专册登记。实行每班制度，做到账物相符。严格审查处方用量及用法，保证品的安全合理使用。实行安瓶逐一交换制，不拖欠，不流失。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药剂科半年度工作总结篇四</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药剂科半年度工作总结篇五</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以坚持“学习实践科学发展观”为己任，认真贯彻执行药事管理的有关法律法规，紧紧围绕医院的工作整理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七：做好xx的管理工作，有专人保管，专柜加锁，专用账册，专册登记。实行每班交班制度，做到账物相符。严格审查处方用量及用法，保证xx的安全合理使用。实行安瓶逐一交换制，不拖欠，不流失。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药剂科半年度工作总结篇六</w:t>
      </w:r>
    </w:p>
    <w:p>
      <w:pPr>
        <w:ind w:left="0" w:right="0" w:firstLine="560"/>
        <w:spacing w:before="450" w:after="450" w:line="312" w:lineRule="auto"/>
      </w:pPr>
      <w:r>
        <w:rPr>
          <w:rFonts w:ascii="宋体" w:hAnsi="宋体" w:eastAsia="宋体" w:cs="宋体"/>
          <w:color w:val="000"/>
          <w:sz w:val="28"/>
          <w:szCs w:val="28"/>
        </w:rPr>
        <w:t xml:space="preserve">20xx年药剂科工作思路20xx年药剂科在院领导的直接领导下，全体同志要以《新的药品管理法》为准绳，做到有法必依，依法管理，严把药品质量关，确保患者用药及时、安全、有效、合理。</w:t>
      </w:r>
    </w:p>
    <w:p>
      <w:pPr>
        <w:ind w:left="0" w:right="0" w:firstLine="560"/>
        <w:spacing w:before="450" w:after="450" w:line="312" w:lineRule="auto"/>
      </w:pPr>
      <w:r>
        <w:rPr>
          <w:rFonts w:ascii="宋体" w:hAnsi="宋体" w:eastAsia="宋体" w:cs="宋体"/>
          <w:color w:val="000"/>
          <w:sz w:val="28"/>
          <w:szCs w:val="28"/>
        </w:rPr>
        <w:t xml:space="preserve">1、经营管理：在20xx年基础上总结经验，创新服务，比20xx年再多创收600万。</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5、技术指标；严格按照二级甲达标标准，实实在在干，实实在在记，实实在在查。确保二甲达标顺利通过。</w:t>
      </w:r>
    </w:p>
    <w:p>
      <w:pPr>
        <w:ind w:left="0" w:right="0" w:firstLine="560"/>
        <w:spacing w:before="450" w:after="450" w:line="312" w:lineRule="auto"/>
      </w:pPr>
      <w:r>
        <w:rPr>
          <w:rFonts w:ascii="宋体" w:hAnsi="宋体" w:eastAsia="宋体" w:cs="宋体"/>
          <w:color w:val="000"/>
          <w:sz w:val="28"/>
          <w:szCs w:val="28"/>
        </w:rPr>
        <w:t xml:space="preserve">药剂科20xx—11—8。</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w:t>
      </w:r>
    </w:p>
    <w:p>
      <w:pPr>
        <w:ind w:left="0" w:right="0" w:firstLine="560"/>
        <w:spacing w:before="450" w:after="450" w:line="312" w:lineRule="auto"/>
      </w:pPr>
      <w:r>
        <w:rPr>
          <w:rFonts w:ascii="宋体" w:hAnsi="宋体" w:eastAsia="宋体" w:cs="宋体"/>
          <w:color w:val="000"/>
          <w:sz w:val="28"/>
          <w:szCs w:val="28"/>
        </w:rPr>
        <w:t xml:space="preserve">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5、明年计划：在今年工作基础上继续扩大宣传力度，增收节支，配合临床科室超额完成年初的工作计划，带领全科认真落实二级甲达标各项措施。</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药剂科半年度工作总结篇七</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2、以二甲复审为指导，组织修订了药剂科管理制度、各岗位职责及药剂科岗位操作规程，并全面落实到位，加强了药事管理工作；</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6、修订了我院20xx年基本用药目录和处方集；每个季度发布处方点评与药品信息，给临床合理用药提供参考。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1、及时掌握各临床科室药品需求，保障药品供应。为满足临床需要及时更新引进新品种淘汰老品种，保证了临床治疗和医保用药的需要。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每月对临床保管的药品进行检查，并将检查的结果记录在案，及时督促临床药品管理的改进。与护理部合作对临床的抢救药品进行了规范管理，制定了统一的药品目录格式及药品摆放格式，更换了抢救药品的批号，</w:t>
      </w:r>
    </w:p>
    <w:p>
      <w:pPr>
        <w:ind w:left="0" w:right="0" w:firstLine="560"/>
        <w:spacing w:before="450" w:after="450" w:line="312" w:lineRule="auto"/>
      </w:pPr>
      <w:r>
        <w:rPr>
          <w:rFonts w:ascii="宋体" w:hAnsi="宋体" w:eastAsia="宋体" w:cs="宋体"/>
          <w:color w:val="000"/>
          <w:sz w:val="28"/>
          <w:szCs w:val="28"/>
        </w:rPr>
        <w:t xml:space="preserve">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今年上半年业务量与去相比有较大提高。其中西药：2724358.84元，中成药469786.88元，中药饮片：430370.15元，中药颗粒：255869.52元，共计3880385.39元。</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加强了临床药学工作的开展，确定了临床药师及制定了临床药师职责，确定了药学服务窗口，为临床药师真正进入临床一线，开展以合理用药为中心的临床药学服务创造条件。</w:t>
      </w:r>
    </w:p>
    <w:p>
      <w:pPr>
        <w:ind w:left="0" w:right="0" w:firstLine="560"/>
        <w:spacing w:before="450" w:after="450" w:line="312" w:lineRule="auto"/>
      </w:pPr>
      <w:r>
        <w:rPr>
          <w:rFonts w:ascii="宋体" w:hAnsi="宋体" w:eastAsia="宋体" w:cs="宋体"/>
          <w:color w:val="000"/>
          <w:sz w:val="28"/>
          <w:szCs w:val="28"/>
        </w:rPr>
        <w:t xml:space="preserve">制订了我院错误处方登记、不合理用药登记、药品不良反应登记、药学信息咨询记录、新进药品评价表等临床用药监测手段，保证了临床用药的安全。 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15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通过鼓励职工积极参加继续教育培训、利用工作闲暇加强业务学习。全年全科参加的各种学习30人次。科里组织学习114人次。其它小范围学习多次。完成了学习计划。</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1、规范管理，严格按照二甲要求运行。</w:t>
      </w:r>
    </w:p>
    <w:p>
      <w:pPr>
        <w:ind w:left="0" w:right="0" w:firstLine="560"/>
        <w:spacing w:before="450" w:after="450" w:line="312" w:lineRule="auto"/>
      </w:pPr>
      <w:r>
        <w:rPr>
          <w:rFonts w:ascii="宋体" w:hAnsi="宋体" w:eastAsia="宋体" w:cs="宋体"/>
          <w:color w:val="000"/>
          <w:sz w:val="28"/>
          <w:szCs w:val="28"/>
        </w:rPr>
        <w:t xml:space="preserve">2、加强为临床服务的意识，更深入开展临床药学。</w:t>
      </w:r>
    </w:p>
    <w:p>
      <w:pPr>
        <w:ind w:left="0" w:right="0" w:firstLine="560"/>
        <w:spacing w:before="450" w:after="450" w:line="312" w:lineRule="auto"/>
      </w:pPr>
      <w:r>
        <w:rPr>
          <w:rFonts w:ascii="宋体" w:hAnsi="宋体" w:eastAsia="宋体" w:cs="宋体"/>
          <w:color w:val="000"/>
          <w:sz w:val="28"/>
          <w:szCs w:val="28"/>
        </w:rPr>
        <w:t xml:space="preserve">3、加强临床用药监测，规范合理用药。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4、加强业务学习，使科里的每一个成员的业务水平都有不同程度的提高。</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二oxx年七月一日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药剂科半年度工作总结篇八</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xx卫生院x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w:t>
      </w:r>
    </w:p>
    <w:p>
      <w:pPr>
        <w:ind w:left="0" w:right="0" w:firstLine="560"/>
        <w:spacing w:before="450" w:after="450" w:line="312" w:lineRule="auto"/>
      </w:pPr>
      <w:r>
        <w:rPr>
          <w:rFonts w:ascii="宋体" w:hAnsi="宋体" w:eastAsia="宋体" w:cs="宋体"/>
          <w:color w:val="000"/>
          <w:sz w:val="28"/>
          <w:szCs w:val="28"/>
        </w:rPr>
        <w:t xml:space="preserve">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在x院长的正确领导下药剂科工作不断改革，不断探究新的方向，尤其在一下几个方面显著突出成绩：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xx卫生院全体药剂科人员在x院长的带领下励志把工作科学化，管理规范化，服务优质化，使之兼容成为培养药剂人才的摇篮，衔接患者的纽带，医院完美形象的关键窗口。为我院的社会效益和经济效益更好的保驾护航，争取做到排头兵。</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药剂科半年度工作总结篇九</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宋体" w:hAnsi="宋体" w:eastAsia="宋体" w:cs="宋体"/>
          <w:color w:val="000"/>
          <w:sz w:val="28"/>
          <w:szCs w:val="28"/>
        </w:rPr>
        <w:t xml:space="preserve">年中工作总结 |上半年工作总结 |半年工作总结</w:t>
      </w:r>
    </w:p>
    <w:p>
      <w:pPr>
        <w:ind w:left="0" w:right="0" w:firstLine="560"/>
        <w:spacing w:before="450" w:after="450" w:line="312" w:lineRule="auto"/>
      </w:pPr>
      <w:r>
        <w:rPr>
          <w:rFonts w:ascii="宋体" w:hAnsi="宋体" w:eastAsia="宋体" w:cs="宋体"/>
          <w:color w:val="000"/>
          <w:sz w:val="28"/>
          <w:szCs w:val="28"/>
        </w:rPr>
        <w:t xml:space="preserve">年中工作总结 |上半年工作总结 |半年工作总结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2024-09-20T12:22:00+08:00</dcterms:created>
  <dcterms:modified xsi:type="dcterms:W3CDTF">2024-09-20T12:22:00+08:00</dcterms:modified>
</cp:coreProperties>
</file>

<file path=docProps/custom.xml><?xml version="1.0" encoding="utf-8"?>
<Properties xmlns="http://schemas.openxmlformats.org/officeDocument/2006/custom-properties" xmlns:vt="http://schemas.openxmlformats.org/officeDocument/2006/docPropsVTypes"/>
</file>