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最新人力资源部的工作总结(七篇)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人力资源部的工作总结篇1</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xxx年是xxx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xxx年在酒店各级领导的指导下，在全体员工的共同努力下，我保安部顺利完成全年的安全保卫任务。在一年里未发生一起重大责任事故，消防设施、设备的完好率全年达到了xxxxx%。为酒店各部门进行消防安全培训达xxxxx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xx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对各项活动进行安全保卫，圆满完成了局机关所交给的任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2024年公司保安年终工作总结4篇工作总结。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人力资源部的工作总结篇4</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人力资源部的工作总结篇5</w:t>
      </w:r>
    </w:p>
    <w:p>
      <w:pPr>
        <w:ind w:left="0" w:right="0" w:firstLine="560"/>
        <w:spacing w:before="450" w:after="450" w:line="312" w:lineRule="auto"/>
      </w:pPr>
      <w:r>
        <w:rPr>
          <w:rFonts w:ascii="宋体" w:hAnsi="宋体" w:eastAsia="宋体" w:cs="宋体"/>
          <w:color w:val="000"/>
          <w:sz w:val="28"/>
          <w:szCs w:val="28"/>
        </w:rPr>
        <w:t xml:space="preserve">尊敬的公司领导及各位经理们大家好!</w:t>
      </w:r>
    </w:p>
    <w:p>
      <w:pPr>
        <w:ind w:left="0" w:right="0" w:firstLine="560"/>
        <w:spacing w:before="450" w:after="450" w:line="312" w:lineRule="auto"/>
      </w:pPr>
      <w:r>
        <w:rPr>
          <w:rFonts w:ascii="宋体" w:hAnsi="宋体" w:eastAsia="宋体" w:cs="宋体"/>
          <w:color w:val="000"/>
          <w:sz w:val="28"/>
          <w:szCs w:val="28"/>
        </w:rPr>
        <w:t xml:space="preserve">在20__年工作中，天津4s店项目在公司、甲方的正确领导以及各位项目经理和全体所有员工的支持下，严格落实、执行公司、甲方的各项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一、队伍的发展与稳定情况：</w:t>
      </w:r>
    </w:p>
    <w:p>
      <w:pPr>
        <w:ind w:left="0" w:right="0" w:firstLine="560"/>
        <w:spacing w:before="450" w:after="450" w:line="312" w:lineRule="auto"/>
      </w:pPr>
      <w:r>
        <w:rPr>
          <w:rFonts w:ascii="宋体" w:hAnsi="宋体" w:eastAsia="宋体" w:cs="宋体"/>
          <w:color w:val="000"/>
          <w:sz w:val="28"/>
          <w:szCs w:val="28"/>
        </w:rPr>
        <w:t xml:space="preserve">担负着全校8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一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二、提高保安员的素质培养、服务客户</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4s店服务的优良传统，为天津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三、工作中的不足和改正措施</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一、干部特别是班队长管理方法简单，思想工作不到位，在管理上采取一刀切的管理模式不能有效地掌握保安员的思想动态，造成队员非正常流失。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二、在日常的管理上有些规章制度坚持的不好，个别班队干部自身要求不严，管不住小结，偏离了工作的方向。造成队伍的不稳定。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三、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林大中队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为了进一步规范中队的管理体制和服务标准，在以后的保驾护航共作中发挥更大的作用，林大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xxxx保安咨询服务有限公司是一家中国唯一一家夸省份，跨地域专门为大型活动提供安保服务的专业公司。特别是年初又取得了xx市公安局保安服务许可的资质，使我公司的业务更广泛，服务更全面。我公司的宗旨是“高品质、重信誉、讲安全、创一流”，通过几个月的工作我更体会到了这一点。我公司服务的客户都是高端的客户，如xx、xxx、xx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x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人力资源部的工作总结篇7</w:t>
      </w:r>
    </w:p>
    <w:p>
      <w:pPr>
        <w:ind w:left="0" w:right="0" w:firstLine="560"/>
        <w:spacing w:before="450" w:after="450" w:line="312" w:lineRule="auto"/>
      </w:pPr>
      <w:r>
        <w:rPr>
          <w:rFonts w:ascii="宋体" w:hAnsi="宋体" w:eastAsia="宋体" w:cs="宋体"/>
          <w:color w:val="000"/>
          <w:sz w:val="28"/>
          <w:szCs w:val="28"/>
        </w:rPr>
        <w:t xml:space="preserve">一、完善安全制度，落实安全职责制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景，安排下月工作，把安全工作落实到基层，传到达每位员工。全年共召开会议-余次，大厦保安部组织本部门员工召开安全工作会-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大厦、-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余次，香悦华府共组织培训-余次，阳光美地每位队员培训时间到达-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余次，电器大厦巡查保安每一天对大厦公共区域巡查5次，全年共巡查了-余次。阳光美地保安坚持每一天对小区各处巡查数次，全年共巡查了-余次，香悦华府保安队对小区各点每一天巡查-次，全年共巡查了-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2024-09-20T14:33:24+08:00</dcterms:created>
  <dcterms:modified xsi:type="dcterms:W3CDTF">2024-09-20T14:33:24+08:00</dcterms:modified>
</cp:coreProperties>
</file>

<file path=docProps/custom.xml><?xml version="1.0" encoding="utf-8"?>
<Properties xmlns="http://schemas.openxmlformats.org/officeDocument/2006/custom-properties" xmlns:vt="http://schemas.openxmlformats.org/officeDocument/2006/docPropsVTypes"/>
</file>