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最新新员工试用期转正自我总结范文(十篇)</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新员工试用期转正自我总结范文篇一</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新员工试用期转正自我总结范文篇二</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业务是我们公司今年新开展的业务，也是公司今年的重点工作。我在以前审计工作中虽然也曾接触过结算中心、财务公司等相类似业务，但现还是第一次接触。我在接手现工作后，通过向同事请教、网络搜索现相关资料，尽快了解了它的业务原理和操作流程，并起草了公司《现管理和操作办法》;积极与工行联络沟通，查找部分子公司账户未挂靠上公司主账户的原因，及时补签授权协议，目前23家单位顺利挂靠;同时办理了现专用账户开设的工作，基本解决了现主业务与其他业务在一个账户中核算导致现收支余核算不便的问题。此外及时做好现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新员工试用期转正自我总结范文篇三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新员工试用期转正自我总结范文篇四</w:t>
      </w:r>
    </w:p>
    <w:p>
      <w:pPr>
        <w:ind w:left="0" w:right="0" w:firstLine="560"/>
        <w:spacing w:before="450" w:after="450" w:line="312" w:lineRule="auto"/>
      </w:pPr>
      <w:r>
        <w:rPr>
          <w:rFonts w:ascii="宋体" w:hAnsi="宋体" w:eastAsia="宋体" w:cs="宋体"/>
          <w:color w:val="000"/>
          <w:sz w:val="28"/>
          <w:szCs w:val="28"/>
        </w:rPr>
        <w:t xml:space="preserve">我于xx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新员工试用期转正自我总结范文篇五</w:t>
      </w:r>
    </w:p>
    <w:p>
      <w:pPr>
        <w:ind w:left="0" w:right="0" w:firstLine="560"/>
        <w:spacing w:before="450" w:after="450" w:line="312" w:lineRule="auto"/>
      </w:pPr>
      <w:r>
        <w:rPr>
          <w:rFonts w:ascii="宋体" w:hAnsi="宋体" w:eastAsia="宋体" w:cs="宋体"/>
          <w:color w:val="000"/>
          <w:sz w:val="28"/>
          <w:szCs w:val="28"/>
        </w:rPr>
        <w:t xml:space="preserve">为期一周的电工实习刚刚结束，在此特发一篇电工实习总结报告，希望会对同学们有所帮助。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时间 任务</w:t>
      </w:r>
    </w:p>
    <w:p>
      <w:pPr>
        <w:ind w:left="0" w:right="0" w:firstLine="560"/>
        <w:spacing w:before="450" w:after="450" w:line="312" w:lineRule="auto"/>
      </w:pPr>
      <w:r>
        <w:rPr>
          <w:rFonts w:ascii="宋体" w:hAnsi="宋体" w:eastAsia="宋体" w:cs="宋体"/>
          <w:color w:val="000"/>
          <w:sz w:val="28"/>
          <w:szCs w:val="28"/>
        </w:rPr>
        <w:t xml:space="preserve">星期一 上午 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下午 自我了解</w:t>
      </w:r>
    </w:p>
    <w:p>
      <w:pPr>
        <w:ind w:left="0" w:right="0" w:firstLine="560"/>
        <w:spacing w:before="450" w:after="450" w:line="312" w:lineRule="auto"/>
      </w:pPr>
      <w:r>
        <w:rPr>
          <w:rFonts w:ascii="宋体" w:hAnsi="宋体" w:eastAsia="宋体" w:cs="宋体"/>
          <w:color w:val="000"/>
          <w:sz w:val="28"/>
          <w:szCs w:val="28"/>
        </w:rPr>
        <w:t xml:space="preserve">星期二 上午 自学</w:t>
      </w:r>
    </w:p>
    <w:p>
      <w:pPr>
        <w:ind w:left="0" w:right="0" w:firstLine="560"/>
        <w:spacing w:before="450" w:after="450" w:line="312" w:lineRule="auto"/>
      </w:pPr>
      <w:r>
        <w:rPr>
          <w:rFonts w:ascii="宋体" w:hAnsi="宋体" w:eastAsia="宋体" w:cs="宋体"/>
          <w:color w:val="000"/>
          <w:sz w:val="28"/>
          <w:szCs w:val="28"/>
        </w:rPr>
        <w:t xml:space="preserve">下午 自学</w:t>
      </w:r>
    </w:p>
    <w:p>
      <w:pPr>
        <w:ind w:left="0" w:right="0" w:firstLine="560"/>
        <w:spacing w:before="450" w:after="450" w:line="312" w:lineRule="auto"/>
      </w:pPr>
      <w:r>
        <w:rPr>
          <w:rFonts w:ascii="宋体" w:hAnsi="宋体" w:eastAsia="宋体" w:cs="宋体"/>
          <w:color w:val="000"/>
          <w:sz w:val="28"/>
          <w:szCs w:val="28"/>
        </w:rPr>
        <w:t xml:space="preserve">星期三 上午 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下午 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星期四 上午 学习并安装电动机的逆反转控制电路</w:t>
      </w:r>
    </w:p>
    <w:p>
      <w:pPr>
        <w:ind w:left="0" w:right="0" w:firstLine="560"/>
        <w:spacing w:before="450" w:after="450" w:line="312" w:lineRule="auto"/>
      </w:pPr>
      <w:r>
        <w:rPr>
          <w:rFonts w:ascii="宋体" w:hAnsi="宋体" w:eastAsia="宋体" w:cs="宋体"/>
          <w:color w:val="000"/>
          <w:sz w:val="28"/>
          <w:szCs w:val="28"/>
        </w:rPr>
        <w:t xml:space="preserve">下午 检查电路</w:t>
      </w:r>
    </w:p>
    <w:p>
      <w:pPr>
        <w:ind w:left="0" w:right="0" w:firstLine="560"/>
        <w:spacing w:before="450" w:after="450" w:line="312" w:lineRule="auto"/>
      </w:pPr>
      <w:r>
        <w:rPr>
          <w:rFonts w:ascii="宋体" w:hAnsi="宋体" w:eastAsia="宋体" w:cs="宋体"/>
          <w:color w:val="000"/>
          <w:sz w:val="28"/>
          <w:szCs w:val="28"/>
        </w:rPr>
        <w:t xml:space="preserve">星期五 通电</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一周的时间，我学到了很多东西，不仅有学习方面的，更学到了很多做人的道理，对我来说受益非浅。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新员工试用期转正自我总结范文篇六</w:t>
      </w:r>
    </w:p>
    <w:p>
      <w:pPr>
        <w:ind w:left="0" w:right="0" w:firstLine="560"/>
        <w:spacing w:before="450" w:after="450" w:line="312" w:lineRule="auto"/>
      </w:pPr>
      <w:r>
        <w:rPr>
          <w:rFonts w:ascii="宋体" w:hAnsi="宋体" w:eastAsia="宋体" w:cs="宋体"/>
          <w:color w:val="000"/>
          <w:sz w:val="28"/>
          <w:szCs w:val="28"/>
        </w:rPr>
        <w:t xml:space="preserve">20xx年x月，本人有幸入职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年xx月至xx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新员工试用期转正自我总结范文篇七</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新员工试用期转正自我总结范文篇八</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新员工试用期转正自我总结范文篇九</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cgmp培训”，明白了这次培训的最终目的是要让我公司的产品通过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新员工试用期转正自我总结范文篇十</w:t>
      </w:r>
    </w:p>
    <w:p>
      <w:pPr>
        <w:ind w:left="0" w:right="0" w:firstLine="560"/>
        <w:spacing w:before="450" w:after="450" w:line="312" w:lineRule="auto"/>
      </w:pPr>
      <w:r>
        <w:rPr>
          <w:rFonts w:ascii="宋体" w:hAnsi="宋体" w:eastAsia="宋体" w:cs="宋体"/>
          <w:color w:val="000"/>
          <w:sz w:val="28"/>
          <w:szCs w:val="28"/>
        </w:rPr>
        <w:t xml:space="preserve">首先，我要感谢供电局给了我这样一个锻炼自我，不断学习和不断成长的机会。实习的这一年是不同寻常的一年，在我的人生当中起着举足轻重的作用。从一个刚刚踏出校门的学生转变为一名员工，xx局给予我的东西太</w:t>
      </w:r>
    </w:p>
    <w:p>
      <w:pPr>
        <w:ind w:left="0" w:right="0" w:firstLine="560"/>
        <w:spacing w:before="450" w:after="450" w:line="312" w:lineRule="auto"/>
      </w:pPr>
      <w:r>
        <w:rPr>
          <w:rFonts w:ascii="宋体" w:hAnsi="宋体" w:eastAsia="宋体" w:cs="宋体"/>
          <w:color w:val="000"/>
          <w:sz w:val="28"/>
          <w:szCs w:val="28"/>
        </w:rPr>
        <w:t xml:space="preserve">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xx年xx月xx日，我正式加入供电局这个先进的集体。我被分配到农电工作部进行实习，在这里，我开始对x地区的地形地貌有了初步了解，对供电所的工作也有了感性上的认识。20xx年9月，我参加了电网公司组织的新员工培训班，此次培训让我对电网公司有了一个更加系统深入的了解，培训期间，我有幸参加了电网公司xx培训点组织的演讲比赛初赛，并最终作为供电局的代表参加了省公司在xx酒店举行的汇报演讲。这一段培训的日子，让我体会到了作为一名*网人的光荣，也更加明确了作为一名*电人的责任。</w:t>
      </w:r>
    </w:p>
    <w:p>
      <w:pPr>
        <w:ind w:left="0" w:right="0" w:firstLine="560"/>
        <w:spacing w:before="450" w:after="450" w:line="312" w:lineRule="auto"/>
      </w:pPr>
      <w:r>
        <w:rPr>
          <w:rFonts w:ascii="宋体" w:hAnsi="宋体" w:eastAsia="宋体" w:cs="宋体"/>
          <w:color w:val="000"/>
          <w:sz w:val="28"/>
          <w:szCs w:val="28"/>
        </w:rPr>
        <w:t xml:space="preserve">20xx年11月7日，我到局办公室开始学习，在领导和同事们的悉心关怀和指导下，通过自身的不懈努力，各方面均取得了一定的进步，现将我的工作学习情况汇报如下，不足之处，请各位批评指正：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xx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另外，截止20xx年8月30日，我总共在《电力报》、《电力行业信息》和《供电》报上刊登稿件十四篇，其中，《电力报》四篇，《电力行业信息》两篇，《供电》报八篇。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在这里，我要特别感谢办公室的同事们，感谢主任和主任，给了我很多学习和锻炼的机会，同时，也要感谢新闻中心的主任、主任，给了我许多写作上的建议和帮助，在此衷心的表示感谢!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xx年4月至10月，共上报电网公司和xx市委市政府政务信息16期，其中包括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电力信息快报》和《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市二届人大二次会议、政协xx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xx年八一建军节军民联欢晚会、供电局三个文化大家谈、供电局歌颂劳动情系南网综艺节目展演、供电局南网方略暨南网文化知识竞赛等活动并担任主持人，参加xx市首届青年学习节开幕式暨中华经典诗文诵读会和供电局x年中秋小品晚会、参加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2024-10-19T06:17:22+08:00</dcterms:created>
  <dcterms:modified xsi:type="dcterms:W3CDTF">2024-10-19T06:17:22+08:00</dcterms:modified>
</cp:coreProperties>
</file>

<file path=docProps/custom.xml><?xml version="1.0" encoding="utf-8"?>
<Properties xmlns="http://schemas.openxmlformats.org/officeDocument/2006/custom-properties" xmlns:vt="http://schemas.openxmlformats.org/officeDocument/2006/docPropsVTypes"/>
</file>